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15C7" w14:textId="77777777" w:rsidR="00850978" w:rsidRPr="00F909E2" w:rsidRDefault="00FB4DD8" w:rsidP="00972CE1">
      <w:pPr>
        <w:pStyle w:val="Title"/>
        <w:jc w:val="center"/>
        <w:rPr>
          <w:sz w:val="48"/>
          <w:szCs w:val="48"/>
        </w:rPr>
      </w:pPr>
      <w:r w:rsidRPr="00F909E2">
        <w:rPr>
          <w:sz w:val="48"/>
          <w:szCs w:val="48"/>
        </w:rPr>
        <w:t>Standard Operating Procedure</w:t>
      </w:r>
    </w:p>
    <w:p w14:paraId="5AB755AC" w14:textId="19D71925" w:rsidR="00F909E2" w:rsidRPr="00F909E2" w:rsidRDefault="00446D7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1679EC">
            <w:rPr>
              <w:rFonts w:ascii="Arial" w:hAnsi="Arial" w:cs="Arial"/>
              <w:sz w:val="36"/>
              <w:szCs w:val="36"/>
            </w:rPr>
            <w:t>Malvern Grain Size Analyzer</w:t>
          </w:r>
          <w:r w:rsidR="00484B83">
            <w:rPr>
              <w:rFonts w:ascii="Arial" w:hAnsi="Arial" w:cs="Arial"/>
              <w:sz w:val="36"/>
              <w:szCs w:val="36"/>
            </w:rPr>
            <w:t xml:space="preserve"> </w:t>
          </w:r>
          <w:r w:rsidR="00550FDE">
            <w:rPr>
              <w:rFonts w:ascii="Arial" w:hAnsi="Arial" w:cs="Arial"/>
              <w:sz w:val="36"/>
              <w:szCs w:val="36"/>
            </w:rPr>
            <w:t xml:space="preserve"> </w:t>
          </w:r>
        </w:sdtContent>
      </w:sdt>
    </w:p>
    <w:p w14:paraId="356B5E1B" w14:textId="256B6564" w:rsidR="00366414" w:rsidRPr="00F909E2" w:rsidRDefault="00366414" w:rsidP="00FB4DD8">
      <w:pPr>
        <w:jc w:val="center"/>
        <w:rPr>
          <w:rFonts w:ascii="Arial" w:hAnsi="Arial" w:cs="Arial"/>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5108"/>
      </w:tblGrid>
      <w:tr w:rsidR="008A2498" w:rsidRPr="00F909E2" w14:paraId="425920E4" w14:textId="77777777" w:rsidTr="004314FC">
        <w:trPr>
          <w:trHeight w:val="440"/>
        </w:trPr>
        <w:tc>
          <w:tcPr>
            <w:tcW w:w="4737" w:type="dxa"/>
            <w:tcBorders>
              <w:top w:val="single" w:sz="4" w:space="0" w:color="auto"/>
              <w:left w:val="single" w:sz="4" w:space="0" w:color="auto"/>
            </w:tcBorders>
            <w:shd w:val="clear" w:color="auto" w:fill="F2F2F2" w:themeFill="background1" w:themeFillShade="F2"/>
            <w:vAlign w:val="center"/>
          </w:tcPr>
          <w:p w14:paraId="73060460"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5108" w:type="dxa"/>
                <w:tcBorders>
                  <w:top w:val="single" w:sz="4" w:space="0" w:color="auto"/>
                  <w:right w:val="single" w:sz="4" w:space="0" w:color="auto"/>
                </w:tcBorders>
                <w:vAlign w:val="bottom"/>
              </w:tcPr>
              <w:p w14:paraId="48E2DD85" w14:textId="77777777" w:rsidR="008A2498" w:rsidRPr="00803871" w:rsidRDefault="00AE41BF" w:rsidP="00AE41BF">
                <w:pPr>
                  <w:rPr>
                    <w:rFonts w:ascii="Arial" w:hAnsi="Arial" w:cs="Arial"/>
                    <w:sz w:val="20"/>
                    <w:szCs w:val="20"/>
                  </w:rPr>
                </w:pPr>
                <w:r>
                  <w:rPr>
                    <w:rFonts w:ascii="Arial" w:hAnsi="Arial" w:cs="Arial"/>
                    <w:sz w:val="20"/>
                    <w:szCs w:val="20"/>
                  </w:rPr>
                  <w:t>Earth and Environmental Sciences</w:t>
                </w:r>
              </w:p>
            </w:tc>
          </w:sdtContent>
        </w:sdt>
      </w:tr>
      <w:tr w:rsidR="008A2498" w:rsidRPr="00F909E2" w14:paraId="6FE39C09" w14:textId="77777777" w:rsidTr="004314FC">
        <w:trPr>
          <w:trHeight w:val="440"/>
        </w:trPr>
        <w:tc>
          <w:tcPr>
            <w:tcW w:w="4737" w:type="dxa"/>
            <w:tcBorders>
              <w:left w:val="single" w:sz="4" w:space="0" w:color="auto"/>
            </w:tcBorders>
            <w:shd w:val="clear" w:color="auto" w:fill="F2F2F2" w:themeFill="background1" w:themeFillShade="F2"/>
            <w:vAlign w:val="center"/>
          </w:tcPr>
          <w:p w14:paraId="704FA20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3-09-19T00:00:00Z">
              <w:dateFormat w:val="M/d/yyyy"/>
              <w:lid w:val="en-US"/>
              <w:storeMappedDataAs w:val="dateTime"/>
              <w:calendar w:val="gregorian"/>
            </w:date>
          </w:sdtPr>
          <w:sdtEndPr/>
          <w:sdtContent>
            <w:tc>
              <w:tcPr>
                <w:tcW w:w="5108" w:type="dxa"/>
                <w:tcBorders>
                  <w:right w:val="single" w:sz="4" w:space="0" w:color="auto"/>
                </w:tcBorders>
                <w:vAlign w:val="bottom"/>
              </w:tcPr>
              <w:p w14:paraId="3A086A52"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4895E588" w14:textId="77777777" w:rsidTr="004314FC">
        <w:trPr>
          <w:trHeight w:val="440"/>
        </w:trPr>
        <w:tc>
          <w:tcPr>
            <w:tcW w:w="4737" w:type="dxa"/>
            <w:tcBorders>
              <w:left w:val="single" w:sz="4" w:space="0" w:color="auto"/>
            </w:tcBorders>
            <w:shd w:val="clear" w:color="auto" w:fill="F2F2F2" w:themeFill="background1" w:themeFillShade="F2"/>
            <w:vAlign w:val="center"/>
          </w:tcPr>
          <w:p w14:paraId="09E5F3B8"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3-09-19T00:00:00Z">
              <w:dateFormat w:val="M/d/yyyy"/>
              <w:lid w:val="en-US"/>
              <w:storeMappedDataAs w:val="dateTime"/>
              <w:calendar w:val="gregorian"/>
            </w:date>
          </w:sdtPr>
          <w:sdtEndPr/>
          <w:sdtContent>
            <w:tc>
              <w:tcPr>
                <w:tcW w:w="5108" w:type="dxa"/>
                <w:tcBorders>
                  <w:right w:val="single" w:sz="4" w:space="0" w:color="auto"/>
                </w:tcBorders>
                <w:vAlign w:val="bottom"/>
              </w:tcPr>
              <w:p w14:paraId="55C3836E"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6B279FEF" w14:textId="77777777" w:rsidTr="004314FC">
        <w:trPr>
          <w:trHeight w:val="440"/>
        </w:trPr>
        <w:tc>
          <w:tcPr>
            <w:tcW w:w="4737" w:type="dxa"/>
            <w:tcBorders>
              <w:left w:val="single" w:sz="4" w:space="0" w:color="auto"/>
            </w:tcBorders>
            <w:shd w:val="clear" w:color="auto" w:fill="F2F2F2" w:themeFill="background1" w:themeFillShade="F2"/>
            <w:vAlign w:val="center"/>
          </w:tcPr>
          <w:p w14:paraId="399372B1"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dtPr>
          <w:sdtEndPr/>
          <w:sdtContent>
            <w:tc>
              <w:tcPr>
                <w:tcW w:w="5108" w:type="dxa"/>
                <w:tcBorders>
                  <w:right w:val="single" w:sz="4" w:space="0" w:color="auto"/>
                </w:tcBorders>
                <w:vAlign w:val="bottom"/>
              </w:tcPr>
              <w:p w14:paraId="68A3B36F" w14:textId="4B279F4D" w:rsidR="008A2498" w:rsidRPr="00803871" w:rsidRDefault="004314FC" w:rsidP="00352A7A">
                <w:pPr>
                  <w:rPr>
                    <w:rFonts w:ascii="Arial" w:hAnsi="Arial" w:cs="Arial"/>
                    <w:sz w:val="20"/>
                    <w:szCs w:val="20"/>
                  </w:rPr>
                </w:pPr>
                <w:r>
                  <w:rPr>
                    <w:rFonts w:ascii="Arial" w:hAnsi="Arial" w:cs="Arial"/>
                    <w:sz w:val="20"/>
                    <w:szCs w:val="20"/>
                  </w:rPr>
                  <w:t xml:space="preserve">Steven </w:t>
                </w:r>
                <w:proofErr w:type="spellStart"/>
                <w:r>
                  <w:rPr>
                    <w:rFonts w:ascii="Arial" w:hAnsi="Arial" w:cs="Arial"/>
                    <w:sz w:val="20"/>
                    <w:szCs w:val="20"/>
                  </w:rPr>
                  <w:t>Goodbred</w:t>
                </w:r>
                <w:proofErr w:type="spellEnd"/>
              </w:p>
            </w:tc>
          </w:sdtContent>
        </w:sdt>
      </w:tr>
      <w:tr w:rsidR="008A2498" w:rsidRPr="00F909E2" w14:paraId="5287A906" w14:textId="77777777" w:rsidTr="004314FC">
        <w:trPr>
          <w:trHeight w:val="440"/>
        </w:trPr>
        <w:tc>
          <w:tcPr>
            <w:tcW w:w="4737" w:type="dxa"/>
            <w:tcBorders>
              <w:left w:val="single" w:sz="4" w:space="0" w:color="auto"/>
            </w:tcBorders>
            <w:shd w:val="clear" w:color="auto" w:fill="F2F2F2" w:themeFill="background1" w:themeFillShade="F2"/>
            <w:vAlign w:val="center"/>
          </w:tcPr>
          <w:p w14:paraId="6A2F8244"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tc>
          <w:tcPr>
            <w:tcW w:w="5108" w:type="dxa"/>
            <w:tcBorders>
              <w:right w:val="single" w:sz="4" w:space="0" w:color="auto"/>
            </w:tcBorders>
            <w:vAlign w:val="bottom"/>
          </w:tcPr>
          <w:p w14:paraId="3BA56104" w14:textId="7C289FD4" w:rsidR="008A2498" w:rsidRPr="00803871" w:rsidRDefault="00E03535" w:rsidP="00AE41BF">
            <w:pPr>
              <w:rPr>
                <w:rFonts w:ascii="Arial" w:hAnsi="Arial" w:cs="Arial"/>
                <w:sz w:val="20"/>
                <w:szCs w:val="20"/>
              </w:rPr>
            </w:pPr>
            <w:r>
              <w:rPr>
                <w:rFonts w:ascii="Arial" w:hAnsi="Arial" w:cs="Arial"/>
                <w:sz w:val="20"/>
                <w:szCs w:val="20"/>
              </w:rPr>
              <w:t>Richard Bradshaw</w:t>
            </w:r>
          </w:p>
        </w:tc>
      </w:tr>
      <w:tr w:rsidR="008A2498" w:rsidRPr="00F909E2" w14:paraId="0674E167" w14:textId="77777777" w:rsidTr="004314FC">
        <w:trPr>
          <w:trHeight w:val="440"/>
        </w:trPr>
        <w:tc>
          <w:tcPr>
            <w:tcW w:w="4737" w:type="dxa"/>
            <w:tcBorders>
              <w:left w:val="single" w:sz="4" w:space="0" w:color="auto"/>
            </w:tcBorders>
            <w:shd w:val="clear" w:color="auto" w:fill="F2F2F2" w:themeFill="background1" w:themeFillShade="F2"/>
            <w:vAlign w:val="center"/>
          </w:tcPr>
          <w:p w14:paraId="396C2B77"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5108" w:type="dxa"/>
                <w:tcBorders>
                  <w:right w:val="single" w:sz="4" w:space="0" w:color="auto"/>
                </w:tcBorders>
                <w:vAlign w:val="bottom"/>
              </w:tcPr>
              <w:p w14:paraId="05CC375F"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314FC" w:rsidRPr="00F909E2" w14:paraId="326A6097" w14:textId="77777777" w:rsidTr="004314FC">
        <w:trPr>
          <w:trHeight w:val="440"/>
        </w:trPr>
        <w:tc>
          <w:tcPr>
            <w:tcW w:w="4737" w:type="dxa"/>
            <w:tcBorders>
              <w:left w:val="single" w:sz="4" w:space="0" w:color="auto"/>
            </w:tcBorders>
            <w:shd w:val="clear" w:color="auto" w:fill="F2F2F2" w:themeFill="background1" w:themeFillShade="F2"/>
            <w:vAlign w:val="center"/>
          </w:tcPr>
          <w:p w14:paraId="4CF7CE23" w14:textId="77777777" w:rsidR="004314FC" w:rsidRPr="00803871" w:rsidRDefault="004314FC" w:rsidP="004314FC">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AB442BFC862D40F3868CA8DF91220A7C"/>
            </w:placeholder>
          </w:sdtPr>
          <w:sdtContent>
            <w:tc>
              <w:tcPr>
                <w:tcW w:w="5108" w:type="dxa"/>
                <w:tcBorders>
                  <w:right w:val="single" w:sz="4" w:space="0" w:color="auto"/>
                </w:tcBorders>
                <w:vAlign w:val="bottom"/>
              </w:tcPr>
              <w:p w14:paraId="59ABE483" w14:textId="2B8EE604" w:rsidR="004314FC" w:rsidRPr="00803871" w:rsidRDefault="004314FC" w:rsidP="004314FC">
                <w:pPr>
                  <w:rPr>
                    <w:rFonts w:ascii="Arial" w:hAnsi="Arial" w:cs="Arial"/>
                    <w:sz w:val="20"/>
                    <w:szCs w:val="20"/>
                  </w:rPr>
                </w:pPr>
                <w:r>
                  <w:rPr>
                    <w:rFonts w:ascii="Arial" w:hAnsi="Arial" w:cs="Arial"/>
                    <w:sz w:val="20"/>
                    <w:szCs w:val="20"/>
                  </w:rPr>
                  <w:t xml:space="preserve">S. </w:t>
                </w:r>
                <w:proofErr w:type="spellStart"/>
                <w:r>
                  <w:rPr>
                    <w:rFonts w:ascii="Arial" w:hAnsi="Arial" w:cs="Arial"/>
                    <w:sz w:val="20"/>
                    <w:szCs w:val="20"/>
                  </w:rPr>
                  <w:t>Goodbred</w:t>
                </w:r>
                <w:proofErr w:type="spellEnd"/>
                <w:r>
                  <w:rPr>
                    <w:rFonts w:ascii="Arial" w:hAnsi="Arial" w:cs="Arial"/>
                    <w:sz w:val="20"/>
                    <w:szCs w:val="20"/>
                  </w:rPr>
                  <w:t xml:space="preserve"> (615) 322-4511 (campus phone: 2-4511) Bradshaw (615) 343-0839 (campus phone: 3-0839)</w:t>
                </w:r>
              </w:p>
            </w:tc>
          </w:sdtContent>
        </w:sdt>
      </w:tr>
      <w:tr w:rsidR="004314FC" w:rsidRPr="00F909E2" w14:paraId="71B51113" w14:textId="77777777" w:rsidTr="004314FC">
        <w:trPr>
          <w:trHeight w:val="440"/>
        </w:trPr>
        <w:tc>
          <w:tcPr>
            <w:tcW w:w="4737" w:type="dxa"/>
            <w:vMerge w:val="restart"/>
            <w:tcBorders>
              <w:left w:val="single" w:sz="4" w:space="0" w:color="auto"/>
            </w:tcBorders>
            <w:shd w:val="clear" w:color="auto" w:fill="F2F2F2" w:themeFill="background1" w:themeFillShade="F2"/>
            <w:vAlign w:val="center"/>
          </w:tcPr>
          <w:p w14:paraId="36084305" w14:textId="77777777" w:rsidR="004314FC" w:rsidRPr="00803871" w:rsidRDefault="004314FC" w:rsidP="004314FC">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39724EC6852248A887E3152DCC4A3D21"/>
            </w:placeholder>
          </w:sdtPr>
          <w:sdtContent>
            <w:tc>
              <w:tcPr>
                <w:tcW w:w="5108" w:type="dxa"/>
                <w:tcBorders>
                  <w:right w:val="single" w:sz="4" w:space="0" w:color="auto"/>
                </w:tcBorders>
                <w:vAlign w:val="bottom"/>
              </w:tcPr>
              <w:p w14:paraId="7E305CF2" w14:textId="77777777" w:rsidR="004314FC" w:rsidRDefault="004314FC" w:rsidP="004314FC">
                <w:pPr>
                  <w:rPr>
                    <w:rFonts w:ascii="Arial" w:hAnsi="Arial" w:cs="Arial"/>
                    <w:sz w:val="20"/>
                    <w:szCs w:val="20"/>
                  </w:rPr>
                </w:pPr>
                <w:r w:rsidRPr="007D5E5C">
                  <w:rPr>
                    <w:rFonts w:ascii="Arial" w:hAnsi="Arial" w:cs="Arial"/>
                    <w:sz w:val="20"/>
                    <w:szCs w:val="20"/>
                  </w:rPr>
                  <w:t xml:space="preserve">S. </w:t>
                </w:r>
                <w:proofErr w:type="spellStart"/>
                <w:r w:rsidRPr="007D5E5C">
                  <w:rPr>
                    <w:rFonts w:ascii="Arial" w:hAnsi="Arial" w:cs="Arial"/>
                    <w:sz w:val="20"/>
                    <w:szCs w:val="20"/>
                  </w:rPr>
                  <w:t>Goodbred</w:t>
                </w:r>
                <w:proofErr w:type="spellEnd"/>
                <w:r w:rsidRPr="007D5E5C">
                  <w:rPr>
                    <w:rFonts w:ascii="Arial" w:hAnsi="Arial" w:cs="Arial"/>
                    <w:sz w:val="20"/>
                    <w:szCs w:val="20"/>
                  </w:rPr>
                  <w:t xml:space="preserve"> </w:t>
                </w:r>
                <w:r>
                  <w:rPr>
                    <w:rFonts w:ascii="Arial" w:hAnsi="Arial" w:cs="Arial"/>
                    <w:sz w:val="20"/>
                    <w:szCs w:val="20"/>
                  </w:rPr>
                  <w:t>(615) 916-9259</w:t>
                </w:r>
              </w:p>
              <w:p w14:paraId="733C772E" w14:textId="206AB13E" w:rsidR="004314FC" w:rsidRPr="00803871" w:rsidRDefault="004314FC" w:rsidP="004314FC">
                <w:pPr>
                  <w:rPr>
                    <w:rFonts w:ascii="Arial" w:hAnsi="Arial" w:cs="Arial"/>
                    <w:sz w:val="20"/>
                    <w:szCs w:val="20"/>
                  </w:rPr>
                </w:pPr>
                <w:r>
                  <w:rPr>
                    <w:rFonts w:ascii="Arial" w:hAnsi="Arial" w:cs="Arial"/>
                    <w:sz w:val="20"/>
                    <w:szCs w:val="20"/>
                  </w:rPr>
                  <w:t>R. Bradshaw (208) 260-2792</w:t>
                </w:r>
              </w:p>
            </w:tc>
          </w:sdtContent>
        </w:sdt>
        <w:bookmarkStart w:id="0" w:name="_GoBack"/>
        <w:bookmarkEnd w:id="0"/>
      </w:tr>
      <w:tr w:rsidR="00C406D4" w:rsidRPr="00F909E2" w14:paraId="36C6ECC9" w14:textId="77777777" w:rsidTr="004314FC">
        <w:trPr>
          <w:trHeight w:val="146"/>
        </w:trPr>
        <w:tc>
          <w:tcPr>
            <w:tcW w:w="4737" w:type="dxa"/>
            <w:vMerge/>
            <w:tcBorders>
              <w:left w:val="single" w:sz="4" w:space="0" w:color="auto"/>
            </w:tcBorders>
            <w:shd w:val="clear" w:color="auto" w:fill="F2F2F2" w:themeFill="background1" w:themeFillShade="F2"/>
            <w:vAlign w:val="center"/>
          </w:tcPr>
          <w:p w14:paraId="4A5CFF5C" w14:textId="77777777" w:rsidR="00C406D4" w:rsidRPr="00803871" w:rsidRDefault="00C406D4" w:rsidP="001932B2">
            <w:pPr>
              <w:rPr>
                <w:rFonts w:ascii="Arial" w:hAnsi="Arial" w:cs="Arial"/>
                <w:b/>
                <w:i/>
                <w:sz w:val="20"/>
                <w:szCs w:val="20"/>
              </w:rPr>
            </w:pPr>
          </w:p>
        </w:tc>
        <w:tc>
          <w:tcPr>
            <w:tcW w:w="5108" w:type="dxa"/>
            <w:tcBorders>
              <w:right w:val="single" w:sz="4" w:space="0" w:color="auto"/>
            </w:tcBorders>
          </w:tcPr>
          <w:p w14:paraId="6CBD5731" w14:textId="69826BEF" w:rsidR="00C406D4" w:rsidRPr="00F909E2" w:rsidRDefault="00C406D4" w:rsidP="0015285E">
            <w:pPr>
              <w:rPr>
                <w:rFonts w:ascii="Arial" w:hAnsi="Arial" w:cs="Arial"/>
                <w:i/>
                <w:sz w:val="18"/>
                <w:szCs w:val="18"/>
              </w:rPr>
            </w:pPr>
          </w:p>
        </w:tc>
      </w:tr>
      <w:tr w:rsidR="00C406D4" w:rsidRPr="00F909E2" w14:paraId="19FDC1CB" w14:textId="77777777" w:rsidTr="004314FC">
        <w:trPr>
          <w:trHeight w:val="430"/>
        </w:trPr>
        <w:tc>
          <w:tcPr>
            <w:tcW w:w="4737" w:type="dxa"/>
            <w:vMerge w:val="restart"/>
            <w:tcBorders>
              <w:left w:val="single" w:sz="4" w:space="0" w:color="auto"/>
            </w:tcBorders>
            <w:shd w:val="clear" w:color="auto" w:fill="F2F2F2" w:themeFill="background1" w:themeFillShade="F2"/>
            <w:vAlign w:val="center"/>
          </w:tcPr>
          <w:p w14:paraId="0876A9C6"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dtPr>
          <w:sdtEndPr/>
          <w:sdtContent>
            <w:tc>
              <w:tcPr>
                <w:tcW w:w="5108" w:type="dxa"/>
                <w:tcBorders>
                  <w:right w:val="single" w:sz="4" w:space="0" w:color="auto"/>
                </w:tcBorders>
                <w:vAlign w:val="bottom"/>
              </w:tcPr>
              <w:p w14:paraId="4B5BC0BC" w14:textId="1F4778D7" w:rsidR="00C406D4" w:rsidRPr="00803871" w:rsidRDefault="00FB13DD" w:rsidP="00FB13DD">
                <w:pPr>
                  <w:rPr>
                    <w:rFonts w:ascii="Arial" w:hAnsi="Arial" w:cs="Arial"/>
                    <w:i/>
                    <w:sz w:val="20"/>
                    <w:szCs w:val="20"/>
                  </w:rPr>
                </w:pPr>
                <w:r>
                  <w:rPr>
                    <w:rFonts w:ascii="Arial" w:hAnsi="Arial" w:cs="Arial"/>
                    <w:i/>
                    <w:sz w:val="20"/>
                    <w:szCs w:val="20"/>
                  </w:rPr>
                  <w:t>SC11</w:t>
                </w:r>
                <w:r w:rsidR="004314FC">
                  <w:rPr>
                    <w:rFonts w:ascii="Arial" w:hAnsi="Arial" w:cs="Arial"/>
                    <w:i/>
                    <w:sz w:val="20"/>
                    <w:szCs w:val="20"/>
                  </w:rPr>
                  <w:t>10B</w:t>
                </w:r>
              </w:p>
            </w:tc>
          </w:sdtContent>
        </w:sdt>
      </w:tr>
      <w:tr w:rsidR="00C406D4" w:rsidRPr="00F909E2" w14:paraId="4E7C4686" w14:textId="77777777" w:rsidTr="004314FC">
        <w:trPr>
          <w:trHeight w:val="71"/>
        </w:trPr>
        <w:tc>
          <w:tcPr>
            <w:tcW w:w="4737" w:type="dxa"/>
            <w:vMerge/>
            <w:tcBorders>
              <w:left w:val="single" w:sz="4" w:space="0" w:color="auto"/>
              <w:bottom w:val="single" w:sz="4" w:space="0" w:color="auto"/>
            </w:tcBorders>
            <w:shd w:val="clear" w:color="auto" w:fill="F2F2F2" w:themeFill="background1" w:themeFillShade="F2"/>
          </w:tcPr>
          <w:p w14:paraId="370045E3" w14:textId="77777777" w:rsidR="00C406D4" w:rsidRPr="00F909E2" w:rsidRDefault="00C406D4" w:rsidP="00C406D4">
            <w:pPr>
              <w:jc w:val="center"/>
              <w:rPr>
                <w:rFonts w:ascii="Arial" w:hAnsi="Arial" w:cs="Arial"/>
                <w:i/>
                <w:sz w:val="18"/>
                <w:szCs w:val="18"/>
              </w:rPr>
            </w:pPr>
          </w:p>
        </w:tc>
        <w:tc>
          <w:tcPr>
            <w:tcW w:w="5108" w:type="dxa"/>
            <w:tcBorders>
              <w:bottom w:val="single" w:sz="4" w:space="0" w:color="auto"/>
              <w:right w:val="single" w:sz="4" w:space="0" w:color="auto"/>
            </w:tcBorders>
          </w:tcPr>
          <w:p w14:paraId="2085F7B3"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10AA5AE0" w14:textId="77777777" w:rsidR="00972CE1" w:rsidRDefault="00972CE1" w:rsidP="00C406D4">
      <w:pPr>
        <w:rPr>
          <w:rFonts w:ascii="Arial" w:hAnsi="Arial" w:cs="Arial"/>
          <w:b/>
          <w:sz w:val="24"/>
          <w:szCs w:val="24"/>
        </w:rPr>
      </w:pPr>
    </w:p>
    <w:p w14:paraId="726CEED5" w14:textId="34D3F008"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FB13DD">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205248045"/>
                    </w:sdtPr>
                    <w:sdtEndPr/>
                    <w:sdtContent>
                      <w:r w:rsidR="00FB13DD">
                        <w:rPr>
                          <w:rFonts w:ascii="MS Gothic" w:eastAsia="MS Gothic" w:hAnsi="MS Gothic" w:cs="Arial" w:hint="eastAsia"/>
                          <w:sz w:val="24"/>
                          <w:szCs w:val="24"/>
                        </w:rPr>
                        <w:t>☐</w:t>
                      </w:r>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6D90DCF" w14:textId="5D77368E" w:rsidR="00C406D4" w:rsidRPr="00803871" w:rsidRDefault="00C406D4" w:rsidP="00C406D4">
      <w:pPr>
        <w:rPr>
          <w:rFonts w:ascii="Arial" w:hAnsi="Arial" w:cs="Arial"/>
          <w:sz w:val="20"/>
          <w:szCs w:val="20"/>
        </w:rPr>
      </w:pPr>
      <w:r w:rsidRPr="00803871">
        <w:rPr>
          <w:rFonts w:ascii="Arial" w:hAnsi="Arial" w:cs="Arial"/>
          <w:b/>
          <w:sz w:val="24"/>
          <w:szCs w:val="24"/>
        </w:rPr>
        <w:t>Purpose</w:t>
      </w:r>
    </w:p>
    <w:p w14:paraId="5FB0C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C14ED1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14:paraId="2367F3EF" w14:textId="7E8095DF" w:rsidR="00550FDE" w:rsidRPr="00550FDE" w:rsidRDefault="00550FDE" w:rsidP="00550FDE"/>
    <w:p w14:paraId="4820E23F" w14:textId="46A78361" w:rsidR="003F564F" w:rsidRPr="00550FDE" w:rsidRDefault="003F564F" w:rsidP="00550FDE">
      <w:pPr>
        <w:rPr>
          <w:rFonts w:ascii="Arial" w:hAnsi="Arial" w:cs="Arial"/>
          <w:b/>
          <w:sz w:val="24"/>
          <w:szCs w:val="24"/>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14:paraId="30945332" w14:textId="1A86E004" w:rsidR="003F564F" w:rsidRPr="00265CA6" w:rsidRDefault="00804788" w:rsidP="003F564F">
                      <w:pPr>
                        <w:rPr>
                          <w:rFonts w:ascii="Arial" w:hAnsi="Arial" w:cs="Arial"/>
                          <w:b/>
                          <w:sz w:val="20"/>
                          <w:szCs w:val="20"/>
                        </w:rPr>
                      </w:pPr>
                      <w:r>
                        <w:rPr>
                          <w:rFonts w:ascii="Arial" w:hAnsi="Arial" w:cs="Arial"/>
                          <w:sz w:val="20"/>
                          <w:szCs w:val="20"/>
                        </w:rPr>
                        <w:t>ANSI approved, t</w:t>
                      </w:r>
                      <w:r w:rsidRPr="00AB16E6">
                        <w:rPr>
                          <w:rFonts w:ascii="Arial" w:hAnsi="Arial" w:cs="Arial"/>
                          <w:sz w:val="20"/>
                          <w:szCs w:val="20"/>
                        </w:rPr>
                        <w:t>ight</w:t>
                      </w:r>
                      <w:r>
                        <w:rPr>
                          <w:rFonts w:ascii="Arial" w:hAnsi="Arial" w:cs="Arial"/>
                          <w:sz w:val="20"/>
                          <w:szCs w:val="20"/>
                        </w:rPr>
                        <w:t>-</w:t>
                      </w:r>
                      <w:r w:rsidRPr="00AB16E6">
                        <w:rPr>
                          <w:rFonts w:ascii="Arial" w:hAnsi="Arial" w:cs="Arial"/>
                          <w:sz w:val="20"/>
                          <w:szCs w:val="20"/>
                        </w:rPr>
                        <w:t xml:space="preserve">fitting safety </w:t>
                      </w:r>
                      <w:r>
                        <w:rPr>
                          <w:rFonts w:ascii="Arial" w:hAnsi="Arial" w:cs="Arial"/>
                          <w:sz w:val="20"/>
                          <w:szCs w:val="20"/>
                        </w:rPr>
                        <w:t>glasses/goggles</w:t>
                      </w:r>
                      <w:r w:rsidR="00C31207">
                        <w:rPr>
                          <w:rFonts w:ascii="Arial" w:hAnsi="Arial" w:cs="Arial"/>
                          <w:sz w:val="20"/>
                          <w:szCs w:val="20"/>
                        </w:rPr>
                        <w:t xml:space="preserve"> and/or face shield.</w:t>
                      </w:r>
                    </w:p>
                  </w:sdtContent>
                </w:sdt>
              </w:sdtContent>
            </w:sdt>
          </w:sdtContent>
        </w:sdt>
      </w:sdtContent>
    </w:sdt>
    <w:p w14:paraId="1439239B" w14:textId="77777777" w:rsidR="0015285E" w:rsidRDefault="0015285E" w:rsidP="00246060">
      <w:pPr>
        <w:pStyle w:val="NoSpacing"/>
        <w:rPr>
          <w:rFonts w:ascii="Arial" w:hAnsi="Arial" w:cs="Arial"/>
          <w:b/>
          <w:sz w:val="20"/>
          <w:szCs w:val="20"/>
        </w:rPr>
      </w:pPr>
    </w:p>
    <w:p w14:paraId="1B1C6618" w14:textId="77777777" w:rsidR="0015285E" w:rsidRDefault="0015285E" w:rsidP="00246060">
      <w:pPr>
        <w:pStyle w:val="NoSpacing"/>
        <w:rPr>
          <w:rFonts w:ascii="Arial" w:hAnsi="Arial" w:cs="Arial"/>
          <w:b/>
          <w:sz w:val="20"/>
          <w:szCs w:val="20"/>
        </w:rPr>
      </w:pPr>
    </w:p>
    <w:p w14:paraId="0EC62C0E" w14:textId="04A077B1" w:rsidR="00246060" w:rsidRPr="00265CA6" w:rsidRDefault="00246060" w:rsidP="00246060">
      <w:pPr>
        <w:pStyle w:val="NoSpacing"/>
        <w:rPr>
          <w:rFonts w:ascii="Arial" w:hAnsi="Arial" w:cs="Arial"/>
          <w:b/>
          <w:sz w:val="20"/>
          <w:szCs w:val="20"/>
        </w:rPr>
      </w:pPr>
      <w:r w:rsidRPr="00265CA6">
        <w:rPr>
          <w:rFonts w:ascii="Arial" w:hAnsi="Arial" w:cs="Arial"/>
          <w:b/>
          <w:sz w:val="20"/>
          <w:szCs w:val="20"/>
        </w:rPr>
        <w:t>Body Protection</w:t>
      </w:r>
    </w:p>
    <w:p w14:paraId="0E0FC5A1" w14:textId="05516388" w:rsidR="00246060" w:rsidRDefault="00446D71" w:rsidP="00246060">
      <w:pPr>
        <w:pStyle w:val="NoSpacing"/>
        <w:rPr>
          <w:rFonts w:ascii="Arial" w:hAnsi="Arial" w:cs="Arial"/>
          <w:b/>
          <w:sz w:val="20"/>
          <w:szCs w:val="20"/>
        </w:rPr>
      </w:pPr>
      <w:sdt>
        <w:sdtPr>
          <w:rPr>
            <w:rFonts w:ascii="Arial" w:hAnsi="Arial" w:cs="Arial"/>
            <w:sz w:val="20"/>
            <w:szCs w:val="20"/>
          </w:rPr>
          <w:id w:val="2009944746"/>
        </w:sdtPr>
        <w:sdtEndPr/>
        <w:sdtContent>
          <w:sdt>
            <w:sdtPr>
              <w:rPr>
                <w:rFonts w:ascii="Arial" w:hAnsi="Arial" w:cs="Arial"/>
                <w:sz w:val="20"/>
                <w:szCs w:val="20"/>
              </w:rPr>
              <w:id w:val="-1599024591"/>
            </w:sdtPr>
            <w:sdtEndPr/>
            <w:sdtContent>
              <w:r w:rsidR="00246060">
                <w:rPr>
                  <w:rFonts w:ascii="Arial" w:hAnsi="Arial" w:cs="Arial"/>
                  <w:sz w:val="20"/>
                  <w:szCs w:val="20"/>
                </w:rPr>
                <w:t>Remove any loose jewelry around your neck or any jewelry on your hands and wrists.  Tightly secure long hair in ponytail.</w:t>
              </w:r>
            </w:sdtContent>
          </w:sdt>
        </w:sdtContent>
      </w:sdt>
      <w:r w:rsidR="00246060" w:rsidRPr="00265CA6">
        <w:rPr>
          <w:rFonts w:ascii="Arial" w:hAnsi="Arial" w:cs="Arial"/>
          <w:b/>
          <w:sz w:val="20"/>
          <w:szCs w:val="20"/>
        </w:rPr>
        <w:t xml:space="preserve"> </w:t>
      </w:r>
    </w:p>
    <w:p w14:paraId="51C830CD" w14:textId="3C5130A4" w:rsidR="001E2BBA" w:rsidRDefault="001E2BBA" w:rsidP="00246060">
      <w:pPr>
        <w:pStyle w:val="NoSpacing"/>
        <w:rPr>
          <w:rFonts w:ascii="Arial" w:hAnsi="Arial" w:cs="Arial"/>
          <w:b/>
          <w:sz w:val="20"/>
          <w:szCs w:val="20"/>
        </w:rPr>
      </w:pPr>
    </w:p>
    <w:p w14:paraId="45486381" w14:textId="5FB93479" w:rsidR="003F564F" w:rsidRPr="00265CA6" w:rsidRDefault="00246060" w:rsidP="00246060">
      <w:pPr>
        <w:pStyle w:val="NoSpacing"/>
        <w:rPr>
          <w:rFonts w:ascii="Arial" w:hAnsi="Arial" w:cs="Arial"/>
          <w:b/>
          <w:sz w:val="20"/>
          <w:szCs w:val="20"/>
        </w:rPr>
      </w:pPr>
      <w:r>
        <w:rPr>
          <w:rFonts w:ascii="Arial" w:hAnsi="Arial" w:cs="Arial"/>
          <w:b/>
          <w:sz w:val="20"/>
          <w:szCs w:val="20"/>
        </w:rPr>
        <w:t xml:space="preserve">Ear </w:t>
      </w:r>
      <w:r w:rsidR="003F564F" w:rsidRPr="00265CA6">
        <w:rPr>
          <w:rFonts w:ascii="Arial" w:hAnsi="Arial" w:cs="Arial"/>
          <w:b/>
          <w:sz w:val="20"/>
          <w:szCs w:val="20"/>
        </w:rPr>
        <w:t>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1237746140"/>
              </w:sdtPr>
              <w:sdtEndPr/>
              <w:sdtContent>
                <w:sdt>
                  <w:sdtPr>
                    <w:rPr>
                      <w:rFonts w:ascii="Arial" w:hAnsi="Arial" w:cs="Arial"/>
                      <w:sz w:val="20"/>
                      <w:szCs w:val="20"/>
                    </w:rPr>
                    <w:id w:val="660268666"/>
                  </w:sdtPr>
                  <w:sdtEndPr/>
                  <w:sdtContent>
                    <w:p w14:paraId="051E2A80" w14:textId="649FA9D9" w:rsidR="003F564F" w:rsidRPr="000131E7" w:rsidRDefault="00246060" w:rsidP="003F564F">
                      <w:pPr>
                        <w:rPr>
                          <w:rFonts w:ascii="Arial" w:hAnsi="Arial" w:cs="Arial"/>
                          <w:b/>
                          <w:sz w:val="20"/>
                          <w:szCs w:val="20"/>
                        </w:rPr>
                      </w:pPr>
                      <w:r>
                        <w:rPr>
                          <w:rFonts w:ascii="Arial" w:hAnsi="Arial" w:cs="Arial"/>
                          <w:sz w:val="20"/>
                          <w:szCs w:val="20"/>
                        </w:rPr>
                        <w:t>Ear protection in the form of ear muffs or ear plugs must be worn during operation.</w:t>
                      </w:r>
                    </w:p>
                  </w:sdtContent>
                </w:sdt>
              </w:sdtContent>
            </w:sdt>
          </w:sdtContent>
        </w:sdt>
      </w:sdtContent>
    </w:sdt>
    <w:p w14:paraId="36FE2840" w14:textId="52E6B38B" w:rsidR="00550FDE" w:rsidRPr="00550FDE" w:rsidRDefault="00C406D4" w:rsidP="00550FDE">
      <w:pPr>
        <w:rPr>
          <w:rFonts w:ascii="Arial" w:hAnsi="Arial" w:cs="Arial"/>
          <w:b/>
          <w:sz w:val="24"/>
          <w:szCs w:val="24"/>
        </w:rPr>
      </w:pPr>
      <w:r w:rsidRPr="00803871">
        <w:rPr>
          <w:rFonts w:ascii="Arial" w:hAnsi="Arial" w:cs="Arial"/>
          <w:b/>
          <w:sz w:val="24"/>
          <w:szCs w:val="24"/>
        </w:rPr>
        <w:t>Engineering Controls</w:t>
      </w:r>
    </w:p>
    <w:p w14:paraId="303A5418" w14:textId="7B3B8F87" w:rsidR="00821555" w:rsidRPr="00550FDE" w:rsidRDefault="00821555" w:rsidP="00550FDE">
      <w:pPr>
        <w:rPr>
          <w:rFonts w:ascii="Arial" w:hAnsi="Arial" w:cs="Arial"/>
          <w:b/>
          <w:sz w:val="20"/>
          <w:szCs w:val="20"/>
        </w:rPr>
      </w:pPr>
      <w:r w:rsidRPr="00821555">
        <w:rPr>
          <w:rFonts w:ascii="Arial" w:eastAsia="Times New Roman" w:hAnsi="Arial" w:cs="Arial"/>
          <w:b/>
          <w:sz w:val="24"/>
          <w:szCs w:val="24"/>
        </w:rPr>
        <w:lastRenderedPageBreak/>
        <w:t xml:space="preserve">Medical Emergency </w:t>
      </w:r>
    </w:p>
    <w:p w14:paraId="48B8F476" w14:textId="77777777" w:rsidR="00821555" w:rsidRPr="00821555" w:rsidRDefault="00821555" w:rsidP="00821555">
      <w:pPr>
        <w:spacing w:after="0" w:line="240" w:lineRule="auto"/>
        <w:rPr>
          <w:rFonts w:ascii="Calibri" w:eastAsia="Calibri" w:hAnsi="Calibri" w:cs="Times New Roman"/>
        </w:rPr>
      </w:pPr>
    </w:p>
    <w:p w14:paraId="7A87213D" w14:textId="77777777" w:rsidR="00821555" w:rsidRPr="00821555" w:rsidRDefault="00821555" w:rsidP="00821555">
      <w:pPr>
        <w:rPr>
          <w:rFonts w:ascii="Arial" w:eastAsia="Calibri" w:hAnsi="Arial" w:cs="Arial"/>
          <w:sz w:val="20"/>
          <w:szCs w:val="20"/>
        </w:rPr>
      </w:pPr>
      <w:r w:rsidRPr="00821555">
        <w:rPr>
          <w:rFonts w:ascii="Arial" w:eastAsia="Calibri" w:hAnsi="Arial" w:cs="Arial"/>
          <w:sz w:val="20"/>
          <w:szCs w:val="20"/>
        </w:rPr>
        <w:t>To contact the </w:t>
      </w:r>
      <w:hyperlink r:id="rId8" w:history="1">
        <w:r w:rsidRPr="00821555">
          <w:rPr>
            <w:rFonts w:ascii="Arial" w:eastAsia="Calibri" w:hAnsi="Arial" w:cs="Arial"/>
            <w:color w:val="0000FF"/>
            <w:sz w:val="20"/>
            <w:szCs w:val="20"/>
            <w:u w:val="single"/>
          </w:rPr>
          <w:t>Vanderbilt University Police Department</w:t>
        </w:r>
      </w:hyperlink>
      <w:r w:rsidRPr="00821555">
        <w:rPr>
          <w:rFonts w:ascii="Arial" w:eastAsia="Calibri" w:hAnsi="Arial" w:cs="Arial"/>
          <w:sz w:val="20"/>
          <w:szCs w:val="20"/>
        </w:rPr>
        <w:t> in an emergency:</w:t>
      </w:r>
    </w:p>
    <w:p w14:paraId="2D132137"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911</w:t>
      </w:r>
      <w:r w:rsidRPr="00821555">
        <w:rPr>
          <w:rFonts w:ascii="Arial" w:eastAsia="Calibri" w:hAnsi="Arial" w:cs="Arial"/>
          <w:sz w:val="20"/>
          <w:szCs w:val="20"/>
        </w:rPr>
        <w:t xml:space="preserve"> from any campus phone.</w:t>
      </w:r>
    </w:p>
    <w:p w14:paraId="51EDFECA"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(615) 421-1911</w:t>
      </w:r>
      <w:r w:rsidRPr="00821555">
        <w:rPr>
          <w:rFonts w:ascii="Arial" w:eastAsia="Calibri" w:hAnsi="Arial" w:cs="Arial"/>
          <w:sz w:val="20"/>
          <w:szCs w:val="20"/>
        </w:rPr>
        <w:t xml:space="preserve"> from any other phone.</w:t>
      </w:r>
    </w:p>
    <w:p w14:paraId="20301298"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p>
    <w:sdt>
      <w:sdtPr>
        <w:rPr>
          <w:rFonts w:ascii="Arial" w:hAnsi="Arial" w:cs="Arial"/>
          <w:b/>
        </w:rPr>
        <w:id w:val="-1412315417"/>
      </w:sdtPr>
      <w:sdtEndPr/>
      <w:sdtContent>
        <w:p w14:paraId="5B14A009" w14:textId="34793E6B" w:rsidR="00821555" w:rsidRPr="00821555" w:rsidRDefault="00821555" w:rsidP="00B00BD6">
          <w:pPr>
            <w:autoSpaceDE w:val="0"/>
            <w:autoSpaceDN w:val="0"/>
            <w:adjustRightInd w:val="0"/>
            <w:spacing w:after="0" w:line="240" w:lineRule="auto"/>
            <w:rPr>
              <w:rFonts w:ascii="Arial" w:hAnsi="Arial" w:cs="Arial"/>
              <w:b/>
              <w:color w:val="FF0000"/>
              <w:sz w:val="20"/>
              <w:szCs w:val="20"/>
            </w:rPr>
          </w:pPr>
          <w:r w:rsidRPr="00821555">
            <w:rPr>
              <w:rFonts w:ascii="Arial" w:hAnsi="Arial" w:cs="Arial"/>
              <w:b/>
              <w:color w:val="FF0000"/>
              <w:sz w:val="24"/>
              <w:szCs w:val="24"/>
            </w:rPr>
            <w:t>Report any problems or abnormalities with the equipment immediately to the</w:t>
          </w:r>
          <w:r w:rsidR="00B00BD6">
            <w:rPr>
              <w:rFonts w:ascii="Arial" w:hAnsi="Arial" w:cs="Arial"/>
              <w:b/>
              <w:color w:val="FF0000"/>
              <w:sz w:val="24"/>
              <w:szCs w:val="24"/>
            </w:rPr>
            <w:t xml:space="preserve"> PI or LM</w:t>
          </w:r>
          <w:r w:rsidRPr="00821555">
            <w:rPr>
              <w:rFonts w:ascii="Arial" w:hAnsi="Arial" w:cs="Arial"/>
              <w:b/>
              <w:color w:val="FF0000"/>
              <w:sz w:val="24"/>
              <w:szCs w:val="24"/>
            </w:rPr>
            <w:t>.</w:t>
          </w:r>
          <w:r w:rsidRPr="00821555">
            <w:rPr>
              <w:rFonts w:ascii="Arial" w:hAnsi="Arial" w:cs="Arial"/>
              <w:b/>
              <w:color w:val="FF0000"/>
              <w:sz w:val="20"/>
              <w:szCs w:val="20"/>
            </w:rPr>
            <w:t xml:space="preserve"> </w:t>
          </w:r>
        </w:p>
        <w:p w14:paraId="5114250F" w14:textId="77777777" w:rsidR="001E2BBA" w:rsidRDefault="001E2BBA" w:rsidP="001E2BBA">
          <w:pPr>
            <w:spacing w:after="0" w:line="240" w:lineRule="auto"/>
            <w:rPr>
              <w:rFonts w:ascii="Arial" w:hAnsi="Arial" w:cs="Arial"/>
              <w:b/>
              <w:color w:val="FF0000"/>
              <w:sz w:val="20"/>
              <w:szCs w:val="20"/>
            </w:rPr>
          </w:pPr>
        </w:p>
        <w:p w14:paraId="0CDE7FBA" w14:textId="77777777" w:rsidR="001E2BBA" w:rsidRDefault="001E2BBA" w:rsidP="001E2BBA">
          <w:pPr>
            <w:spacing w:after="0" w:line="240" w:lineRule="auto"/>
            <w:rPr>
              <w:rFonts w:ascii="Arial" w:hAnsi="Arial" w:cs="Arial"/>
              <w:b/>
              <w:color w:val="FF0000"/>
              <w:sz w:val="20"/>
              <w:szCs w:val="20"/>
            </w:rPr>
          </w:pPr>
          <w:r>
            <w:rPr>
              <w:rFonts w:ascii="Arial" w:hAnsi="Arial" w:cs="Arial"/>
              <w:b/>
              <w:color w:val="FF0000"/>
              <w:sz w:val="20"/>
              <w:szCs w:val="20"/>
            </w:rPr>
            <w:t>***NEVER leave the machine unattended while operating***</w:t>
          </w:r>
        </w:p>
        <w:p w14:paraId="0516E2E8" w14:textId="77777777" w:rsidR="00AD766C" w:rsidRDefault="00AD766C" w:rsidP="00AD766C">
          <w:pPr>
            <w:spacing w:after="0" w:line="240" w:lineRule="auto"/>
            <w:rPr>
              <w:rFonts w:ascii="Times New Roman" w:eastAsia="Times New Roman" w:hAnsi="Times New Roman" w:cs="Times New Roman"/>
              <w:sz w:val="24"/>
              <w:szCs w:val="24"/>
            </w:rPr>
          </w:pPr>
        </w:p>
        <w:p w14:paraId="523ED9A6" w14:textId="77777777" w:rsidR="00AD766C" w:rsidRPr="00AD766C" w:rsidRDefault="00AD766C" w:rsidP="00AD766C">
          <w:pPr>
            <w:spacing w:after="0" w:line="240" w:lineRule="auto"/>
            <w:rPr>
              <w:rFonts w:ascii="Times New Roman" w:eastAsia="Times New Roman" w:hAnsi="Times New Roman" w:cs="Times New Roman"/>
              <w:sz w:val="24"/>
              <w:szCs w:val="24"/>
            </w:rPr>
          </w:pPr>
          <w:r w:rsidRPr="00AD766C">
            <w:rPr>
              <w:rFonts w:ascii="Times New Roman" w:eastAsia="Times New Roman" w:hAnsi="Times New Roman" w:cs="Times New Roman"/>
              <w:sz w:val="24"/>
              <w:szCs w:val="24"/>
            </w:rPr>
            <w:t>SAMPLE PREP</w:t>
          </w:r>
        </w:p>
        <w:p w14:paraId="72EA64DC" w14:textId="77777777" w:rsidR="00AD766C" w:rsidRDefault="00AD766C" w:rsidP="00AD766C">
          <w:pPr>
            <w:spacing w:after="0" w:line="240" w:lineRule="auto"/>
            <w:rPr>
              <w:rFonts w:ascii="Times New Roman" w:eastAsia="Times New Roman" w:hAnsi="Times New Roman" w:cs="Times New Roman"/>
              <w:sz w:val="24"/>
              <w:szCs w:val="24"/>
              <w:u w:val="single"/>
            </w:rPr>
          </w:pPr>
        </w:p>
        <w:p w14:paraId="503095A9" w14:textId="77777777" w:rsidR="00AD766C" w:rsidRPr="00AD766C" w:rsidRDefault="00AD766C" w:rsidP="00AD766C">
          <w:pPr>
            <w:spacing w:after="0" w:line="240" w:lineRule="auto"/>
            <w:rPr>
              <w:rFonts w:ascii="Times New Roman" w:eastAsia="Times New Roman" w:hAnsi="Times New Roman" w:cs="Times New Roman"/>
              <w:sz w:val="24"/>
              <w:szCs w:val="24"/>
              <w:u w:val="single"/>
            </w:rPr>
          </w:pPr>
          <w:r w:rsidRPr="00AD766C">
            <w:rPr>
              <w:rFonts w:ascii="Times New Roman" w:eastAsia="Times New Roman" w:hAnsi="Times New Roman" w:cs="Times New Roman"/>
              <w:sz w:val="24"/>
              <w:szCs w:val="24"/>
              <w:u w:val="single"/>
            </w:rPr>
            <w:t>If your sample is mostly mud:</w:t>
          </w:r>
        </w:p>
        <w:p w14:paraId="53684241" w14:textId="77777777" w:rsidR="00E66A31" w:rsidRDefault="00E66A31" w:rsidP="00E66A31">
          <w:pPr>
            <w:spacing w:after="0" w:line="240" w:lineRule="auto"/>
            <w:rPr>
              <w:rFonts w:ascii="Arial Narrow" w:eastAsia="Times New Roman" w:hAnsi="Arial Narrow" w:cs="Times New Roman"/>
              <w:b/>
              <w:sz w:val="24"/>
              <w:szCs w:val="20"/>
              <w:u w:val="single"/>
            </w:rPr>
          </w:pPr>
        </w:p>
        <w:p w14:paraId="13F1C576" w14:textId="77777777" w:rsidR="00AD766C" w:rsidRDefault="00AD766C" w:rsidP="00AD766C">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Scoop out the tiniest bit of mud (about a pinkie nail’s length) onto spatula. Rinse through a 1 mm-mesh size (1000 microns) sieve with de-ionized water (DI), using rubber policeman to pass through mesh. Make a note of any particles that do not pass through the sieve.</w:t>
          </w:r>
        </w:p>
        <w:p w14:paraId="3D30F54B" w14:textId="77777777" w:rsidR="00AD766C" w:rsidRDefault="00AD766C" w:rsidP="00AD766C">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Use rubber policeman to homogenize the sample in the pan.</w:t>
          </w:r>
        </w:p>
        <w:p w14:paraId="1A3F0548" w14:textId="77777777" w:rsidR="00AD766C" w:rsidRDefault="00AD766C" w:rsidP="00AD766C">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Rinse contents of pan into a 50 or 100-mL beaker using DI. </w:t>
          </w:r>
        </w:p>
        <w:p w14:paraId="252C3E6A" w14:textId="77777777" w:rsidR="00AD766C" w:rsidRDefault="00AD766C" w:rsidP="00821555">
          <w:pPr>
            <w:spacing w:after="0" w:line="240" w:lineRule="auto"/>
            <w:rPr>
              <w:rFonts w:ascii="Arial" w:hAnsi="Arial" w:cs="Arial"/>
              <w:b/>
            </w:rPr>
          </w:pPr>
        </w:p>
        <w:p w14:paraId="59366A29" w14:textId="77777777" w:rsidR="00AD766C" w:rsidRDefault="00446D71" w:rsidP="00AD766C">
          <w:pPr>
            <w:pStyle w:val="NoSpacing"/>
            <w:rPr>
              <w:rFonts w:ascii="Arial" w:hAnsi="Arial" w:cs="Arial"/>
              <w:b/>
            </w:rPr>
          </w:pPr>
        </w:p>
      </w:sdtContent>
    </w:sdt>
    <w:p w14:paraId="6A86C1D5" w14:textId="24367BC1" w:rsidR="00AD766C" w:rsidRPr="004C0801" w:rsidRDefault="00AD766C" w:rsidP="00AD766C">
      <w:pPr>
        <w:pStyle w:val="NoSpacing"/>
        <w:rPr>
          <w:rFonts w:ascii="Times New Roman" w:hAnsi="Times New Roman" w:cs="Times New Roman"/>
          <w:sz w:val="24"/>
          <w:szCs w:val="24"/>
          <w:u w:val="single"/>
        </w:rPr>
      </w:pPr>
      <w:r w:rsidRPr="00AD766C">
        <w:rPr>
          <w:rFonts w:ascii="Times New Roman" w:hAnsi="Times New Roman" w:cs="Times New Roman"/>
          <w:sz w:val="24"/>
          <w:szCs w:val="24"/>
          <w:u w:val="single"/>
        </w:rPr>
        <w:t xml:space="preserve"> </w:t>
      </w:r>
      <w:r w:rsidRPr="004C0801">
        <w:rPr>
          <w:rFonts w:ascii="Times New Roman" w:hAnsi="Times New Roman" w:cs="Times New Roman"/>
          <w:sz w:val="24"/>
          <w:szCs w:val="24"/>
          <w:u w:val="single"/>
        </w:rPr>
        <w:t>If your sample is mostly sand:</w:t>
      </w:r>
    </w:p>
    <w:p w14:paraId="4EC70655" w14:textId="77777777" w:rsidR="00AD766C" w:rsidRDefault="00AD766C" w:rsidP="00AD766C">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Scoop ~1.5-2 cm length of sand onto spatula and rinse through 1 mm (1000 microns) sieve, using rubber policeman to pass through mesh if necessary. Make a note of any particles that do not pass through the sieve.</w:t>
      </w:r>
    </w:p>
    <w:p w14:paraId="444AD1AE" w14:textId="77777777" w:rsidR="00AD766C" w:rsidRDefault="00AD766C" w:rsidP="00AD766C">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Use rubber policeman to homogenize the sample in the pan.</w:t>
      </w:r>
    </w:p>
    <w:p w14:paraId="055AE225" w14:textId="77777777" w:rsidR="00AD766C" w:rsidRDefault="00AD766C" w:rsidP="00AD766C">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Rinse contents of pan into 50</w:t>
      </w:r>
      <w:r w:rsidRPr="00D93707">
        <w:rPr>
          <w:rFonts w:ascii="Times New Roman" w:hAnsi="Times New Roman" w:cs="Times New Roman"/>
          <w:sz w:val="24"/>
          <w:szCs w:val="24"/>
        </w:rPr>
        <w:t xml:space="preserve"> </w:t>
      </w:r>
      <w:r>
        <w:rPr>
          <w:rFonts w:ascii="Times New Roman" w:hAnsi="Times New Roman" w:cs="Times New Roman"/>
          <w:sz w:val="24"/>
          <w:szCs w:val="24"/>
        </w:rPr>
        <w:t>or 100-mL beaker using DI.</w:t>
      </w:r>
    </w:p>
    <w:p w14:paraId="0AA2686E" w14:textId="77777777" w:rsidR="00AD766C" w:rsidRPr="00F825B3" w:rsidRDefault="00AD766C" w:rsidP="00AD766C">
      <w:pPr>
        <w:pStyle w:val="NoSpacing"/>
        <w:numPr>
          <w:ilvl w:val="0"/>
          <w:numId w:val="28"/>
        </w:numPr>
        <w:rPr>
          <w:rFonts w:ascii="Times New Roman" w:hAnsi="Times New Roman" w:cs="Times New Roman"/>
          <w:sz w:val="24"/>
          <w:szCs w:val="24"/>
        </w:rPr>
      </w:pPr>
      <w:r w:rsidRPr="00F825B3">
        <w:rPr>
          <w:rFonts w:ascii="Times New Roman" w:hAnsi="Times New Roman" w:cs="Times New Roman"/>
          <w:sz w:val="24"/>
          <w:szCs w:val="24"/>
        </w:rPr>
        <w:t xml:space="preserve">Use rubber policeman to homogenize the sample in the </w:t>
      </w:r>
      <w:r>
        <w:rPr>
          <w:rFonts w:ascii="Times New Roman" w:hAnsi="Times New Roman" w:cs="Times New Roman"/>
          <w:sz w:val="24"/>
          <w:szCs w:val="24"/>
        </w:rPr>
        <w:t>beaker</w:t>
      </w:r>
      <w:r w:rsidRPr="00F825B3">
        <w:rPr>
          <w:rFonts w:ascii="Times New Roman" w:hAnsi="Times New Roman" w:cs="Times New Roman"/>
          <w:sz w:val="24"/>
          <w:szCs w:val="24"/>
        </w:rPr>
        <w:t>.</w:t>
      </w:r>
      <w:r>
        <w:rPr>
          <w:rFonts w:ascii="Times New Roman" w:hAnsi="Times New Roman" w:cs="Times New Roman"/>
          <w:sz w:val="24"/>
          <w:szCs w:val="24"/>
        </w:rPr>
        <w:t xml:space="preserve"> </w:t>
      </w:r>
      <w:r w:rsidRPr="00F825B3">
        <w:rPr>
          <w:rFonts w:ascii="Times New Roman" w:hAnsi="Times New Roman" w:cs="Times New Roman"/>
          <w:sz w:val="24"/>
          <w:szCs w:val="24"/>
        </w:rPr>
        <w:t xml:space="preserve">Let the beaker sit for ~10 seconds after </w:t>
      </w:r>
      <w:r>
        <w:rPr>
          <w:rFonts w:ascii="Times New Roman" w:hAnsi="Times New Roman" w:cs="Times New Roman"/>
          <w:sz w:val="24"/>
          <w:szCs w:val="24"/>
        </w:rPr>
        <w:t>mixing, t</w:t>
      </w:r>
      <w:r w:rsidRPr="00F825B3">
        <w:rPr>
          <w:rFonts w:ascii="Times New Roman" w:hAnsi="Times New Roman" w:cs="Times New Roman"/>
          <w:sz w:val="24"/>
          <w:szCs w:val="24"/>
        </w:rPr>
        <w:t>hen immediately decant any muddy liquid from the beaker into the sink, being careful not to lose any sand settled at the bottom (decant samples into the “</w:t>
      </w:r>
      <w:proofErr w:type="spellStart"/>
      <w:r w:rsidRPr="00F825B3">
        <w:rPr>
          <w:rFonts w:ascii="Times New Roman" w:hAnsi="Times New Roman" w:cs="Times New Roman"/>
          <w:sz w:val="24"/>
          <w:szCs w:val="24"/>
        </w:rPr>
        <w:t>sed</w:t>
      </w:r>
      <w:proofErr w:type="spellEnd"/>
      <w:r w:rsidRPr="00F825B3">
        <w:rPr>
          <w:rFonts w:ascii="Times New Roman" w:hAnsi="Times New Roman" w:cs="Times New Roman"/>
          <w:sz w:val="24"/>
          <w:szCs w:val="24"/>
        </w:rPr>
        <w:t xml:space="preserve"> trap” in the sink—i.e., the bucket).</w:t>
      </w:r>
    </w:p>
    <w:p w14:paraId="62E84E76" w14:textId="77777777" w:rsidR="00AD766C" w:rsidRDefault="00AD766C" w:rsidP="00AD766C">
      <w:pPr>
        <w:pStyle w:val="NoSpacing"/>
        <w:rPr>
          <w:rFonts w:ascii="Times New Roman" w:hAnsi="Times New Roman" w:cs="Times New Roman"/>
          <w:sz w:val="24"/>
          <w:szCs w:val="24"/>
        </w:rPr>
      </w:pPr>
    </w:p>
    <w:p w14:paraId="50267E3D" w14:textId="77777777" w:rsidR="00AD766C" w:rsidRDefault="00AD766C" w:rsidP="00AD766C">
      <w:pPr>
        <w:pStyle w:val="NoSpacing"/>
        <w:rPr>
          <w:rFonts w:ascii="Times New Roman" w:hAnsi="Times New Roman" w:cs="Times New Roman"/>
          <w:sz w:val="24"/>
          <w:szCs w:val="24"/>
        </w:rPr>
      </w:pPr>
      <w:r>
        <w:rPr>
          <w:rFonts w:ascii="Times New Roman" w:hAnsi="Times New Roman" w:cs="Times New Roman"/>
          <w:sz w:val="24"/>
          <w:szCs w:val="24"/>
        </w:rPr>
        <w:t>GRAIN SIZE ANALYSIS</w:t>
      </w:r>
    </w:p>
    <w:p w14:paraId="6FC5D84D"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Turn on machine, both the power for the laser and power for the pump.</w:t>
      </w:r>
    </w:p>
    <w:p w14:paraId="140802A1"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Lift the pump apparatus and place a 500 or 1000-mL beaker full of fresh DI below.</w:t>
      </w:r>
    </w:p>
    <w:p w14:paraId="12598952"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Make sure the green button on the front of the pump apparatus is lit (meaning it is not draining). Turn on the pump. Set speed to 2800-3000 rpm.</w:t>
      </w:r>
      <w:r w:rsidRPr="007243FB">
        <w:rPr>
          <w:rFonts w:ascii="Times New Roman" w:hAnsi="Times New Roman" w:cs="Times New Roman"/>
          <w:sz w:val="24"/>
          <w:szCs w:val="24"/>
        </w:rPr>
        <w:t xml:space="preserve"> </w:t>
      </w:r>
      <w:r>
        <w:rPr>
          <w:rFonts w:ascii="Times New Roman" w:hAnsi="Times New Roman" w:cs="Times New Roman"/>
          <w:sz w:val="24"/>
          <w:szCs w:val="24"/>
        </w:rPr>
        <w:t>If there are a lot of bubbles running through the machine, you can turn off the pump for ~5 seconds and turn back on.</w:t>
      </w:r>
    </w:p>
    <w:p w14:paraId="0FF5D66C"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Make sure the water running through the tubes and beaker is clear and free of sediment. If the water is not clear, turn off the pump, drain the tubes (green button), lift up the pump apparatus and rinse any sediment off the paddles, </w:t>
      </w:r>
      <w:proofErr w:type="spellStart"/>
      <w:r>
        <w:rPr>
          <w:rFonts w:ascii="Times New Roman" w:hAnsi="Times New Roman" w:cs="Times New Roman"/>
          <w:sz w:val="24"/>
          <w:szCs w:val="24"/>
        </w:rPr>
        <w:t>sonicator</w:t>
      </w:r>
      <w:proofErr w:type="spellEnd"/>
      <w:r>
        <w:rPr>
          <w:rFonts w:ascii="Times New Roman" w:hAnsi="Times New Roman" w:cs="Times New Roman"/>
          <w:sz w:val="24"/>
          <w:szCs w:val="24"/>
        </w:rPr>
        <w:t xml:space="preserve">, and intake valves with </w:t>
      </w:r>
      <w:r>
        <w:rPr>
          <w:rFonts w:ascii="Times New Roman" w:hAnsi="Times New Roman" w:cs="Times New Roman"/>
          <w:sz w:val="24"/>
          <w:szCs w:val="24"/>
        </w:rPr>
        <w:lastRenderedPageBreak/>
        <w:t>DI. Remove the beaker and empty it in the “</w:t>
      </w: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trap”</w:t>
      </w:r>
      <w:r w:rsidRPr="00F825B3">
        <w:rPr>
          <w:rFonts w:ascii="Times New Roman" w:hAnsi="Times New Roman" w:cs="Times New Roman"/>
          <w:sz w:val="24"/>
          <w:szCs w:val="24"/>
        </w:rPr>
        <w:t xml:space="preserve"> in the sink</w:t>
      </w:r>
      <w:r>
        <w:rPr>
          <w:rFonts w:ascii="Times New Roman" w:hAnsi="Times New Roman" w:cs="Times New Roman"/>
          <w:sz w:val="24"/>
          <w:szCs w:val="24"/>
        </w:rPr>
        <w:t xml:space="preserve"> (i</w:t>
      </w:r>
      <w:r w:rsidRPr="00F825B3">
        <w:rPr>
          <w:rFonts w:ascii="Times New Roman" w:hAnsi="Times New Roman" w:cs="Times New Roman"/>
          <w:sz w:val="24"/>
          <w:szCs w:val="24"/>
        </w:rPr>
        <w:t>.e., the bucket</w:t>
      </w:r>
      <w:r>
        <w:rPr>
          <w:rFonts w:ascii="Times New Roman" w:hAnsi="Times New Roman" w:cs="Times New Roman"/>
          <w:sz w:val="24"/>
          <w:szCs w:val="24"/>
        </w:rPr>
        <w:t>), rinse with DI until clean, and re-fill with clean DI. Replace the full beaker below the pump and circulate the clean water through. Repeat as necessary.</w:t>
      </w:r>
    </w:p>
    <w:p w14:paraId="652FB996"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 Open </w:t>
      </w:r>
      <w:proofErr w:type="spellStart"/>
      <w:r>
        <w:rPr>
          <w:rFonts w:ascii="Times New Roman" w:hAnsi="Times New Roman" w:cs="Times New Roman"/>
          <w:sz w:val="24"/>
          <w:szCs w:val="24"/>
        </w:rPr>
        <w:t>Mastersizer</w:t>
      </w:r>
      <w:proofErr w:type="spellEnd"/>
      <w:r>
        <w:rPr>
          <w:rFonts w:ascii="Times New Roman" w:hAnsi="Times New Roman" w:cs="Times New Roman"/>
          <w:sz w:val="24"/>
          <w:szCs w:val="24"/>
        </w:rPr>
        <w:t xml:space="preserve"> 2000 program.</w:t>
      </w:r>
    </w:p>
    <w:p w14:paraId="72EF8CDA"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When prompted, indicate if you will be using an existing SOP or creating a new one. We are using </w:t>
      </w:r>
      <w:r>
        <w:rPr>
          <w:rFonts w:ascii="Tahoma" w:hAnsi="Tahoma" w:cs="Tahoma"/>
          <w:b/>
          <w:bCs/>
          <w:color w:val="222222"/>
          <w:sz w:val="20"/>
          <w:szCs w:val="20"/>
          <w:shd w:val="clear" w:color="auto" w:fill="FFFFFF"/>
        </w:rPr>
        <w:t>"</w:t>
      </w:r>
      <w:proofErr w:type="spellStart"/>
      <w:r>
        <w:rPr>
          <w:rFonts w:ascii="Tahoma" w:hAnsi="Tahoma" w:cs="Tahoma"/>
          <w:b/>
          <w:bCs/>
          <w:color w:val="222222"/>
          <w:sz w:val="20"/>
          <w:szCs w:val="20"/>
          <w:shd w:val="clear" w:color="auto" w:fill="FFFFFF"/>
        </w:rPr>
        <w:t>BanglaPIRE</w:t>
      </w:r>
      <w:proofErr w:type="spellEnd"/>
      <w:r>
        <w:rPr>
          <w:rFonts w:ascii="Tahoma" w:hAnsi="Tahoma" w:cs="Tahoma"/>
          <w:b/>
          <w:bCs/>
          <w:color w:val="222222"/>
          <w:sz w:val="20"/>
          <w:szCs w:val="20"/>
          <w:shd w:val="clear" w:color="auto" w:fill="FFFFFF"/>
        </w:rPr>
        <w:t xml:space="preserve"> for database"</w:t>
      </w:r>
      <w:r>
        <w:rPr>
          <w:rStyle w:val="apple-converted-space"/>
          <w:rFonts w:ascii="Tahoma" w:hAnsi="Tahoma" w:cs="Tahoma"/>
          <w:b/>
          <w:bCs/>
          <w:color w:val="222222"/>
          <w:sz w:val="20"/>
          <w:szCs w:val="20"/>
          <w:shd w:val="clear" w:color="auto" w:fill="FFFFFF"/>
        </w:rPr>
        <w:t> </w:t>
      </w:r>
      <w:r w:rsidRPr="00486619">
        <w:rPr>
          <w:rStyle w:val="apple-converted-space"/>
          <w:rFonts w:ascii="Times New Roman" w:hAnsi="Times New Roman" w:cs="Times New Roman"/>
          <w:bCs/>
          <w:color w:val="222222"/>
          <w:sz w:val="24"/>
          <w:szCs w:val="24"/>
          <w:shd w:val="clear" w:color="auto" w:fill="FFFFFF"/>
        </w:rPr>
        <w:t xml:space="preserve">for </w:t>
      </w:r>
      <w:proofErr w:type="spellStart"/>
      <w:r w:rsidRPr="00486619">
        <w:rPr>
          <w:rStyle w:val="apple-converted-space"/>
          <w:rFonts w:ascii="Times New Roman" w:hAnsi="Times New Roman" w:cs="Times New Roman"/>
          <w:bCs/>
          <w:color w:val="222222"/>
          <w:sz w:val="24"/>
          <w:szCs w:val="24"/>
          <w:shd w:val="clear" w:color="auto" w:fill="FFFFFF"/>
        </w:rPr>
        <w:t>BanglaPIRE</w:t>
      </w:r>
      <w:proofErr w:type="spellEnd"/>
      <w:r w:rsidRPr="00486619">
        <w:rPr>
          <w:rStyle w:val="apple-converted-space"/>
          <w:rFonts w:ascii="Times New Roman" w:hAnsi="Times New Roman" w:cs="Times New Roman"/>
          <w:bCs/>
          <w:color w:val="222222"/>
          <w:sz w:val="24"/>
          <w:szCs w:val="24"/>
          <w:shd w:val="clear" w:color="auto" w:fill="FFFFFF"/>
        </w:rPr>
        <w:t xml:space="preserve"> core samples.</w:t>
      </w:r>
    </w:p>
    <w:p w14:paraId="6AFB6D78"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Once SOP is loaded/created, fill in Sample ID and any comments/notes you want for your sample.</w:t>
      </w:r>
    </w:p>
    <w:p w14:paraId="4AA3928C"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 Next follow instructions in Yellow Box. Under the Transect B and C SOP, it will first tell you to hit Start when beaker is full of clear DI. Then the apparatus will run a background calibration (~1 minute). When it finishes calibration, it will prompt you to add your sample.</w:t>
      </w:r>
    </w:p>
    <w:p w14:paraId="0039EBBD"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Homogenize your sample before pouring into large beaker. If mud, pour all the contents of the small beaker into the large beaker. If sand, add enough until the laser obscuration is between 10-20%. For both, if you go over 20%, that’s ok, it won’t break the machine. If it is less than 10%, you must add more sample to get a good reading. Sonicate (ultrasound) your sample at the indicated rate and time. Hit Start to initiate the grain size analysis. Measurement will take ~ 1 minute.</w:t>
      </w:r>
    </w:p>
    <w:p w14:paraId="49157432"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 When the measurement is done (usually a beep sounds), take a look at the graph in the background showing the grain size histogram for your sample. </w:t>
      </w:r>
      <w:r w:rsidRPr="00544307">
        <w:rPr>
          <w:rFonts w:ascii="Times New Roman" w:hAnsi="Times New Roman" w:cs="Times New Roman"/>
          <w:sz w:val="24"/>
          <w:szCs w:val="24"/>
          <w:u w:val="single"/>
        </w:rPr>
        <w:t>Make sure the data makes sense before moving on.</w:t>
      </w:r>
      <w:r>
        <w:rPr>
          <w:rFonts w:ascii="Times New Roman" w:hAnsi="Times New Roman" w:cs="Times New Roman"/>
          <w:sz w:val="24"/>
          <w:szCs w:val="24"/>
        </w:rPr>
        <w:t xml:space="preserve"> Run a repeat sample if the data looks suspect. </w:t>
      </w:r>
    </w:p>
    <w:p w14:paraId="57178764"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Unit will also display message, “Post-measurement instructions entered in SOP”. Click ok.</w:t>
      </w:r>
    </w:p>
    <w:p w14:paraId="3CB1FEC4" w14:textId="77777777" w:rsidR="00AD766C" w:rsidRDefault="00AD766C" w:rsidP="00AD766C">
      <w:pPr>
        <w:pStyle w:val="NoSpacing"/>
        <w:numPr>
          <w:ilvl w:val="0"/>
          <w:numId w:val="29"/>
        </w:numPr>
        <w:rPr>
          <w:rFonts w:ascii="Times New Roman" w:hAnsi="Times New Roman" w:cs="Times New Roman"/>
          <w:sz w:val="24"/>
          <w:szCs w:val="24"/>
        </w:rPr>
      </w:pPr>
      <w:r w:rsidRPr="00024936">
        <w:rPr>
          <w:rFonts w:ascii="Times New Roman" w:hAnsi="Times New Roman" w:cs="Times New Roman"/>
          <w:sz w:val="24"/>
          <w:szCs w:val="24"/>
        </w:rPr>
        <w:t xml:space="preserve">If you have more samples to run and want to run the same SOP, indicate so. </w:t>
      </w:r>
    </w:p>
    <w:p w14:paraId="13876D36" w14:textId="77777777" w:rsidR="00AD766C" w:rsidRPr="00024936" w:rsidRDefault="00AD766C" w:rsidP="00AD766C">
      <w:pPr>
        <w:pStyle w:val="NoSpacing"/>
        <w:numPr>
          <w:ilvl w:val="0"/>
          <w:numId w:val="29"/>
        </w:numPr>
        <w:rPr>
          <w:rFonts w:ascii="Times New Roman" w:hAnsi="Times New Roman" w:cs="Times New Roman"/>
          <w:sz w:val="24"/>
          <w:szCs w:val="24"/>
        </w:rPr>
      </w:pPr>
      <w:r w:rsidRPr="00024936">
        <w:rPr>
          <w:rFonts w:ascii="Times New Roman" w:hAnsi="Times New Roman" w:cs="Times New Roman"/>
          <w:sz w:val="24"/>
          <w:szCs w:val="24"/>
        </w:rPr>
        <w:t>Turn off the pump and drain the water from the tubes (green button). Go through the steps listed in #4 above for cleaning the water through the Malvern.</w:t>
      </w:r>
    </w:p>
    <w:p w14:paraId="4D757972" w14:textId="77777777" w:rsidR="00AD766C" w:rsidRPr="00544307"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You’re now ready for your next sample. Make sure you’ve rinsed all glassware, utensils, and sieve with DI between samples.</w:t>
      </w:r>
    </w:p>
    <w:p w14:paraId="2EC0F989"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 If done completely, close the SOP program, and make sure you remove your last sample from the beaker and rinse the machine with clean water. Leave the machine with clean water in the tubes (i.e., not drained!). Power down the machine by turning off the pump power and laser power.</w:t>
      </w:r>
    </w:p>
    <w:p w14:paraId="3C31BE8F" w14:textId="77777777" w:rsidR="00AD766C" w:rsidRPr="007243FB"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Clean up your lab area (wash all glassware, utensils, and sieves, and wipe down the table).</w:t>
      </w:r>
    </w:p>
    <w:p w14:paraId="5B6839DB" w14:textId="77777777" w:rsidR="00AD766C" w:rsidRDefault="00AD766C" w:rsidP="00AD766C">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Export your data (as a .csv which can be read into excel) using an established Template (the file “Export Templates.xls” lists a summary of data exported with select established templates) or create a new Template, whatever works best for you.</w:t>
      </w:r>
    </w:p>
    <w:p w14:paraId="48807275" w14:textId="77777777" w:rsidR="00AD766C" w:rsidRDefault="00AD766C" w:rsidP="00AD766C">
      <w:pPr>
        <w:pStyle w:val="NoSpacing"/>
        <w:ind w:left="720"/>
        <w:rPr>
          <w:rFonts w:ascii="Times New Roman" w:hAnsi="Times New Roman" w:cs="Times New Roman"/>
          <w:sz w:val="24"/>
          <w:szCs w:val="24"/>
        </w:rPr>
      </w:pPr>
    </w:p>
    <w:p w14:paraId="02B3BB90" w14:textId="77777777" w:rsidR="00AD766C" w:rsidRDefault="00AD766C" w:rsidP="00AD766C">
      <w:pPr>
        <w:pStyle w:val="NoSpacing"/>
        <w:ind w:left="720"/>
        <w:rPr>
          <w:rFonts w:ascii="Times New Roman" w:hAnsi="Times New Roman" w:cs="Times New Roman"/>
          <w:sz w:val="24"/>
          <w:szCs w:val="24"/>
        </w:rPr>
      </w:pPr>
    </w:p>
    <w:p w14:paraId="442F3A9C" w14:textId="77777777" w:rsidR="00AD766C" w:rsidRPr="004C0801" w:rsidRDefault="00AD766C" w:rsidP="00AD766C">
      <w:pPr>
        <w:pStyle w:val="NoSpacing"/>
        <w:ind w:left="720"/>
        <w:rPr>
          <w:rFonts w:ascii="Times New Roman" w:hAnsi="Times New Roman" w:cs="Times New Roman"/>
          <w:sz w:val="24"/>
          <w:szCs w:val="24"/>
        </w:rPr>
      </w:pPr>
    </w:p>
    <w:p w14:paraId="6F46182C" w14:textId="6FC08FE4" w:rsidR="00C406D4" w:rsidRPr="00F909E2" w:rsidRDefault="00C406D4" w:rsidP="00821555">
      <w:pPr>
        <w:spacing w:after="0" w:line="240" w:lineRule="auto"/>
        <w:rPr>
          <w:rFonts w:ascii="Arial" w:hAnsi="Arial" w:cs="Arial"/>
          <w:b/>
        </w:rPr>
      </w:pPr>
    </w:p>
    <w:p w14:paraId="34239BBE" w14:textId="77777777" w:rsidR="001E2BBA" w:rsidRDefault="001E2BBA" w:rsidP="00C406D4">
      <w:pPr>
        <w:rPr>
          <w:rFonts w:ascii="Arial" w:hAnsi="Arial" w:cs="Arial"/>
          <w:b/>
          <w:sz w:val="24"/>
          <w:szCs w:val="24"/>
        </w:rPr>
      </w:pPr>
    </w:p>
    <w:p w14:paraId="551AA1B6" w14:textId="77777777" w:rsidR="001E2BBA" w:rsidRDefault="001E2BBA" w:rsidP="00C406D4">
      <w:pPr>
        <w:rPr>
          <w:rFonts w:ascii="Arial" w:hAnsi="Arial" w:cs="Arial"/>
          <w:b/>
          <w:sz w:val="24"/>
          <w:szCs w:val="24"/>
        </w:rPr>
      </w:pPr>
    </w:p>
    <w:p w14:paraId="6F1A50B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5F97325A" w14:textId="77777777" w:rsidR="00C406D4" w:rsidRPr="00F909E2" w:rsidRDefault="00C406D4" w:rsidP="00C406D4">
      <w:pPr>
        <w:rPr>
          <w:rFonts w:ascii="Arial" w:hAnsi="Arial" w:cs="Arial"/>
          <w:sz w:val="20"/>
          <w:szCs w:val="20"/>
        </w:rPr>
      </w:pPr>
      <w:r w:rsidRPr="00F909E2">
        <w:rPr>
          <w:rFonts w:ascii="Arial" w:hAnsi="Arial" w:cs="Arial"/>
          <w:sz w:val="20"/>
          <w:szCs w:val="20"/>
        </w:rPr>
        <w:lastRenderedPageBreak/>
        <w:t>Any deviation from this SOP requires approval from PI.</w:t>
      </w:r>
    </w:p>
    <w:p w14:paraId="4673979D"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B8C319C" w14:textId="28755920"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AD766C">
            <w:rPr>
              <w:rFonts w:ascii="Arial" w:hAnsi="Arial" w:cs="Arial"/>
              <w:sz w:val="20"/>
              <w:szCs w:val="20"/>
            </w:rPr>
            <w:t>the Malvern Grain Size Analyzer</w:t>
          </w:r>
        </w:sdtContent>
      </w:sdt>
      <w:r w:rsidRPr="00803871">
        <w:rPr>
          <w:rFonts w:ascii="Arial" w:hAnsi="Arial" w:cs="Arial"/>
          <w:sz w:val="20"/>
          <w:szCs w:val="20"/>
        </w:rPr>
        <w:t xml:space="preserve">, </w:t>
      </w:r>
      <w:r w:rsidR="00246060">
        <w:rPr>
          <w:rFonts w:ascii="Arial" w:hAnsi="Arial" w:cs="Arial"/>
          <w:sz w:val="20"/>
          <w:szCs w:val="20"/>
        </w:rPr>
        <w:t xml:space="preserve">LM or </w:t>
      </w:r>
      <w:r>
        <w:rPr>
          <w:rFonts w:ascii="Arial" w:hAnsi="Arial" w:cs="Arial"/>
          <w:sz w:val="20"/>
          <w:szCs w:val="20"/>
        </w:rPr>
        <w:t xml:space="preserve">designated personnel must provide training to his/her laboratory personnel specific to the hazards involved in working with this substance, and emergency procedures.  </w:t>
      </w:r>
    </w:p>
    <w:p w14:paraId="2C5803C4" w14:textId="77777777" w:rsidR="00471562" w:rsidRPr="00471562" w:rsidRDefault="00471562" w:rsidP="00471562">
      <w:pPr>
        <w:spacing w:after="0" w:line="240" w:lineRule="auto"/>
        <w:rPr>
          <w:rFonts w:ascii="Arial" w:hAnsi="Arial" w:cs="Arial"/>
          <w:sz w:val="20"/>
          <w:szCs w:val="20"/>
        </w:rPr>
      </w:pPr>
    </w:p>
    <w:p w14:paraId="479544BA" w14:textId="5EC9A9E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w:t>
      </w:r>
    </w:p>
    <w:p w14:paraId="447A7B32" w14:textId="77777777" w:rsidR="00471562" w:rsidRPr="00471562" w:rsidRDefault="00471562" w:rsidP="00471562">
      <w:pPr>
        <w:spacing w:after="0" w:line="240" w:lineRule="auto"/>
        <w:rPr>
          <w:rFonts w:ascii="Arial" w:hAnsi="Arial" w:cs="Arial"/>
          <w:sz w:val="20"/>
          <w:szCs w:val="20"/>
        </w:rPr>
      </w:pPr>
    </w:p>
    <w:p w14:paraId="29D50F06" w14:textId="77777777" w:rsidR="000131E7" w:rsidRPr="00F52669" w:rsidRDefault="000131E7" w:rsidP="000131E7">
      <w:pPr>
        <w:pStyle w:val="ListParagraph"/>
        <w:numPr>
          <w:ilvl w:val="0"/>
          <w:numId w:val="8"/>
        </w:numPr>
        <w:spacing w:after="0" w:line="240" w:lineRule="auto"/>
        <w:ind w:left="360"/>
        <w:rPr>
          <w:rFonts w:eastAsia="Times New Roman" w:cs="Calibri"/>
        </w:rPr>
      </w:pPr>
      <w:r w:rsidRPr="00F52669">
        <w:rPr>
          <w:rFonts w:ascii="Arial" w:eastAsia="Times New Roman" w:hAnsi="Arial" w:cs="Arial"/>
          <w:iCs/>
          <w:sz w:val="20"/>
          <w:szCs w:val="20"/>
        </w:rPr>
        <w:t>The Principal Investigator must ensure that their laboratory personnel have attended appropriate laboratory safety training and are current with any refresher training required.</w:t>
      </w:r>
      <w:r w:rsidRPr="00F52669">
        <w:rPr>
          <w:rFonts w:ascii="Arial" w:eastAsia="Times New Roman" w:hAnsi="Arial" w:cs="Arial"/>
          <w:sz w:val="20"/>
          <w:szCs w:val="20"/>
        </w:rPr>
        <w:t> </w:t>
      </w:r>
    </w:p>
    <w:p w14:paraId="6DAE1532" w14:textId="77777777" w:rsidR="00803871" w:rsidRDefault="00803871" w:rsidP="00803871">
      <w:pPr>
        <w:rPr>
          <w:rFonts w:ascii="Arial" w:hAnsi="Arial" w:cs="Arial"/>
          <w:sz w:val="20"/>
          <w:szCs w:val="20"/>
        </w:rPr>
      </w:pPr>
    </w:p>
    <w:p w14:paraId="4A700BF6"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193"/>
        <w:gridCol w:w="2876"/>
        <w:gridCol w:w="1692"/>
        <w:gridCol w:w="1815"/>
      </w:tblGrid>
      <w:tr w:rsidR="000131E7" w:rsidRPr="00F909E2" w14:paraId="0EA05643" w14:textId="77777777" w:rsidTr="000131E7">
        <w:trPr>
          <w:trHeight w:val="576"/>
        </w:trPr>
        <w:tc>
          <w:tcPr>
            <w:tcW w:w="3193" w:type="dxa"/>
            <w:shd w:val="clear" w:color="auto" w:fill="F2F2F2" w:themeFill="background1" w:themeFillShade="F2"/>
          </w:tcPr>
          <w:p w14:paraId="4787AC51" w14:textId="77777777" w:rsidR="000131E7" w:rsidRPr="00F909E2" w:rsidRDefault="000131E7" w:rsidP="000F5131">
            <w:pPr>
              <w:jc w:val="center"/>
              <w:rPr>
                <w:rFonts w:ascii="Arial" w:hAnsi="Arial" w:cs="Arial"/>
                <w:b/>
                <w:sz w:val="24"/>
                <w:szCs w:val="24"/>
              </w:rPr>
            </w:pPr>
            <w:r w:rsidRPr="00F909E2">
              <w:rPr>
                <w:rFonts w:ascii="Arial" w:hAnsi="Arial" w:cs="Arial"/>
                <w:b/>
              </w:rPr>
              <w:t>Name</w:t>
            </w:r>
          </w:p>
        </w:tc>
        <w:tc>
          <w:tcPr>
            <w:tcW w:w="2876" w:type="dxa"/>
            <w:shd w:val="clear" w:color="auto" w:fill="F2F2F2" w:themeFill="background1" w:themeFillShade="F2"/>
          </w:tcPr>
          <w:p w14:paraId="3AEA71FF" w14:textId="77777777" w:rsidR="000131E7" w:rsidRPr="00F909E2" w:rsidRDefault="000131E7" w:rsidP="00D8294B">
            <w:pPr>
              <w:jc w:val="center"/>
              <w:rPr>
                <w:rFonts w:ascii="Arial" w:hAnsi="Arial" w:cs="Arial"/>
                <w:b/>
                <w:sz w:val="24"/>
                <w:szCs w:val="24"/>
              </w:rPr>
            </w:pPr>
            <w:r w:rsidRPr="00F909E2">
              <w:rPr>
                <w:rFonts w:ascii="Arial" w:hAnsi="Arial" w:cs="Arial"/>
                <w:b/>
              </w:rPr>
              <w:t>Signature</w:t>
            </w:r>
          </w:p>
        </w:tc>
        <w:tc>
          <w:tcPr>
            <w:tcW w:w="1692" w:type="dxa"/>
            <w:shd w:val="clear" w:color="auto" w:fill="F2F2F2" w:themeFill="background1" w:themeFillShade="F2"/>
          </w:tcPr>
          <w:p w14:paraId="4F2423EB" w14:textId="77777777" w:rsidR="000131E7" w:rsidRPr="00F909E2" w:rsidRDefault="000131E7" w:rsidP="00D8294B">
            <w:pPr>
              <w:jc w:val="center"/>
              <w:rPr>
                <w:rFonts w:ascii="Arial" w:hAnsi="Arial" w:cs="Arial"/>
                <w:b/>
              </w:rPr>
            </w:pPr>
            <w:r>
              <w:rPr>
                <w:rFonts w:ascii="Arial" w:hAnsi="Arial" w:cs="Arial"/>
                <w:b/>
              </w:rPr>
              <w:t>Identification</w:t>
            </w:r>
          </w:p>
        </w:tc>
        <w:tc>
          <w:tcPr>
            <w:tcW w:w="1815" w:type="dxa"/>
            <w:shd w:val="clear" w:color="auto" w:fill="F2F2F2" w:themeFill="background1" w:themeFillShade="F2"/>
          </w:tcPr>
          <w:p w14:paraId="3882D7DF" w14:textId="77777777" w:rsidR="000131E7" w:rsidRPr="00F909E2" w:rsidRDefault="000131E7" w:rsidP="00D8294B">
            <w:pPr>
              <w:jc w:val="center"/>
              <w:rPr>
                <w:rFonts w:ascii="Arial" w:hAnsi="Arial" w:cs="Arial"/>
                <w:b/>
                <w:sz w:val="24"/>
                <w:szCs w:val="24"/>
              </w:rPr>
            </w:pPr>
            <w:r w:rsidRPr="00F909E2">
              <w:rPr>
                <w:rFonts w:ascii="Arial" w:hAnsi="Arial" w:cs="Arial"/>
                <w:b/>
              </w:rPr>
              <w:t>Date</w:t>
            </w:r>
          </w:p>
        </w:tc>
      </w:tr>
      <w:tr w:rsidR="000131E7" w:rsidRPr="00F909E2" w14:paraId="7B4355DF" w14:textId="77777777" w:rsidTr="000131E7">
        <w:trPr>
          <w:trHeight w:val="576"/>
        </w:trPr>
        <w:tc>
          <w:tcPr>
            <w:tcW w:w="3193" w:type="dxa"/>
          </w:tcPr>
          <w:p w14:paraId="381A106C" w14:textId="5E6FFDA1" w:rsidR="000131E7" w:rsidRPr="00F909E2" w:rsidRDefault="000131E7" w:rsidP="00C406D4">
            <w:pPr>
              <w:rPr>
                <w:rFonts w:ascii="Arial" w:hAnsi="Arial" w:cs="Arial"/>
                <w:b/>
                <w:sz w:val="24"/>
                <w:szCs w:val="24"/>
              </w:rPr>
            </w:pPr>
          </w:p>
        </w:tc>
        <w:tc>
          <w:tcPr>
            <w:tcW w:w="2876" w:type="dxa"/>
          </w:tcPr>
          <w:p w14:paraId="5AF4CF08" w14:textId="77777777" w:rsidR="000131E7" w:rsidRPr="00F909E2" w:rsidRDefault="000131E7" w:rsidP="00C406D4">
            <w:pPr>
              <w:rPr>
                <w:rFonts w:ascii="Arial" w:hAnsi="Arial" w:cs="Arial"/>
                <w:b/>
                <w:sz w:val="24"/>
                <w:szCs w:val="24"/>
              </w:rPr>
            </w:pPr>
          </w:p>
        </w:tc>
        <w:tc>
          <w:tcPr>
            <w:tcW w:w="1692" w:type="dxa"/>
          </w:tcPr>
          <w:p w14:paraId="7CB750E7" w14:textId="77777777" w:rsidR="000131E7" w:rsidRDefault="000131E7" w:rsidP="00C406D4">
            <w:pPr>
              <w:rPr>
                <w:rFonts w:ascii="Arial" w:hAnsi="Arial" w:cs="Arial"/>
                <w:b/>
                <w:color w:val="808080"/>
                <w:sz w:val="24"/>
                <w:szCs w:val="24"/>
              </w:rPr>
            </w:pPr>
          </w:p>
        </w:tc>
        <w:tc>
          <w:tcPr>
            <w:tcW w:w="1815" w:type="dxa"/>
          </w:tcPr>
          <w:p w14:paraId="1FA79672" w14:textId="47CE9566" w:rsidR="000131E7" w:rsidRPr="00F909E2" w:rsidRDefault="000131E7" w:rsidP="008450A2">
            <w:pPr>
              <w:rPr>
                <w:rFonts w:ascii="Arial" w:hAnsi="Arial" w:cs="Arial"/>
                <w:b/>
                <w:sz w:val="24"/>
                <w:szCs w:val="24"/>
              </w:rPr>
            </w:pPr>
          </w:p>
        </w:tc>
      </w:tr>
      <w:tr w:rsidR="008450A2" w:rsidRPr="00F909E2" w14:paraId="0C28EBDB" w14:textId="77777777" w:rsidTr="000131E7">
        <w:trPr>
          <w:trHeight w:val="576"/>
        </w:trPr>
        <w:tc>
          <w:tcPr>
            <w:tcW w:w="3193" w:type="dxa"/>
          </w:tcPr>
          <w:p w14:paraId="614250A2" w14:textId="50096162" w:rsidR="008450A2" w:rsidRPr="00F909E2" w:rsidRDefault="008450A2" w:rsidP="00C406D4">
            <w:pPr>
              <w:rPr>
                <w:rFonts w:ascii="Arial" w:hAnsi="Arial" w:cs="Arial"/>
                <w:b/>
                <w:sz w:val="24"/>
                <w:szCs w:val="24"/>
              </w:rPr>
            </w:pPr>
          </w:p>
        </w:tc>
        <w:tc>
          <w:tcPr>
            <w:tcW w:w="2876" w:type="dxa"/>
          </w:tcPr>
          <w:p w14:paraId="481C442C" w14:textId="77777777" w:rsidR="008450A2" w:rsidRPr="00F909E2" w:rsidRDefault="008450A2" w:rsidP="00C406D4">
            <w:pPr>
              <w:rPr>
                <w:rFonts w:ascii="Arial" w:hAnsi="Arial" w:cs="Arial"/>
                <w:b/>
                <w:sz w:val="24"/>
                <w:szCs w:val="24"/>
              </w:rPr>
            </w:pPr>
          </w:p>
        </w:tc>
        <w:tc>
          <w:tcPr>
            <w:tcW w:w="1692" w:type="dxa"/>
          </w:tcPr>
          <w:p w14:paraId="7F702658" w14:textId="77777777" w:rsidR="008450A2" w:rsidRDefault="008450A2" w:rsidP="00C406D4">
            <w:pPr>
              <w:rPr>
                <w:rFonts w:ascii="Arial" w:hAnsi="Arial" w:cs="Arial"/>
                <w:b/>
                <w:color w:val="808080"/>
                <w:sz w:val="24"/>
                <w:szCs w:val="24"/>
              </w:rPr>
            </w:pPr>
          </w:p>
        </w:tc>
        <w:tc>
          <w:tcPr>
            <w:tcW w:w="1815" w:type="dxa"/>
          </w:tcPr>
          <w:p w14:paraId="0C7C006C" w14:textId="156B4A2D" w:rsidR="008450A2" w:rsidRPr="00F909E2" w:rsidRDefault="008450A2" w:rsidP="008450A2">
            <w:pPr>
              <w:rPr>
                <w:rFonts w:ascii="Arial" w:hAnsi="Arial" w:cs="Arial"/>
                <w:b/>
                <w:sz w:val="24"/>
                <w:szCs w:val="24"/>
              </w:rPr>
            </w:pPr>
          </w:p>
        </w:tc>
      </w:tr>
      <w:tr w:rsidR="008450A2" w:rsidRPr="00F909E2" w14:paraId="74236228" w14:textId="77777777" w:rsidTr="000131E7">
        <w:trPr>
          <w:trHeight w:val="576"/>
        </w:trPr>
        <w:tc>
          <w:tcPr>
            <w:tcW w:w="3193" w:type="dxa"/>
          </w:tcPr>
          <w:p w14:paraId="18ECE204" w14:textId="314002C1" w:rsidR="008450A2" w:rsidRPr="00F909E2" w:rsidRDefault="008450A2" w:rsidP="00C406D4">
            <w:pPr>
              <w:rPr>
                <w:rFonts w:ascii="Arial" w:hAnsi="Arial" w:cs="Arial"/>
                <w:b/>
                <w:sz w:val="24"/>
                <w:szCs w:val="24"/>
              </w:rPr>
            </w:pPr>
          </w:p>
        </w:tc>
        <w:tc>
          <w:tcPr>
            <w:tcW w:w="2876" w:type="dxa"/>
          </w:tcPr>
          <w:p w14:paraId="52A7626F" w14:textId="77777777" w:rsidR="008450A2" w:rsidRPr="00F909E2" w:rsidRDefault="008450A2" w:rsidP="00C406D4">
            <w:pPr>
              <w:rPr>
                <w:rFonts w:ascii="Arial" w:hAnsi="Arial" w:cs="Arial"/>
                <w:b/>
                <w:sz w:val="24"/>
                <w:szCs w:val="24"/>
              </w:rPr>
            </w:pPr>
          </w:p>
        </w:tc>
        <w:tc>
          <w:tcPr>
            <w:tcW w:w="1692" w:type="dxa"/>
          </w:tcPr>
          <w:p w14:paraId="7A7811E4" w14:textId="77777777" w:rsidR="008450A2" w:rsidRDefault="008450A2" w:rsidP="00C406D4">
            <w:pPr>
              <w:rPr>
                <w:rFonts w:ascii="Arial" w:hAnsi="Arial" w:cs="Arial"/>
                <w:b/>
                <w:color w:val="808080"/>
                <w:sz w:val="24"/>
                <w:szCs w:val="24"/>
              </w:rPr>
            </w:pPr>
          </w:p>
        </w:tc>
        <w:tc>
          <w:tcPr>
            <w:tcW w:w="1815" w:type="dxa"/>
          </w:tcPr>
          <w:p w14:paraId="6B53424D" w14:textId="12E9DFEB" w:rsidR="008450A2" w:rsidRPr="00F909E2" w:rsidRDefault="008450A2" w:rsidP="00C406D4">
            <w:pPr>
              <w:rPr>
                <w:rFonts w:ascii="Arial" w:hAnsi="Arial" w:cs="Arial"/>
                <w:b/>
                <w:sz w:val="24"/>
                <w:szCs w:val="24"/>
              </w:rPr>
            </w:pPr>
          </w:p>
        </w:tc>
      </w:tr>
      <w:tr w:rsidR="008450A2" w:rsidRPr="00F909E2" w14:paraId="5F76DEC9" w14:textId="77777777" w:rsidTr="000131E7">
        <w:trPr>
          <w:trHeight w:val="576"/>
        </w:trPr>
        <w:tc>
          <w:tcPr>
            <w:tcW w:w="3193" w:type="dxa"/>
          </w:tcPr>
          <w:p w14:paraId="0C797ED0" w14:textId="1443E8C0" w:rsidR="008450A2" w:rsidRPr="00F909E2" w:rsidRDefault="008450A2" w:rsidP="00C406D4">
            <w:pPr>
              <w:rPr>
                <w:rFonts w:ascii="Arial" w:hAnsi="Arial" w:cs="Arial"/>
                <w:b/>
                <w:sz w:val="24"/>
                <w:szCs w:val="24"/>
              </w:rPr>
            </w:pPr>
          </w:p>
        </w:tc>
        <w:tc>
          <w:tcPr>
            <w:tcW w:w="2876" w:type="dxa"/>
          </w:tcPr>
          <w:p w14:paraId="2C02A2CB" w14:textId="77777777" w:rsidR="008450A2" w:rsidRPr="00F909E2" w:rsidRDefault="008450A2" w:rsidP="00C406D4">
            <w:pPr>
              <w:rPr>
                <w:rFonts w:ascii="Arial" w:hAnsi="Arial" w:cs="Arial"/>
                <w:b/>
                <w:sz w:val="24"/>
                <w:szCs w:val="24"/>
              </w:rPr>
            </w:pPr>
          </w:p>
        </w:tc>
        <w:tc>
          <w:tcPr>
            <w:tcW w:w="1692" w:type="dxa"/>
          </w:tcPr>
          <w:p w14:paraId="7C2C062E" w14:textId="77777777" w:rsidR="008450A2" w:rsidRDefault="008450A2" w:rsidP="00C406D4">
            <w:pPr>
              <w:rPr>
                <w:rFonts w:ascii="Arial" w:hAnsi="Arial" w:cs="Arial"/>
                <w:b/>
                <w:color w:val="808080"/>
                <w:sz w:val="24"/>
                <w:szCs w:val="24"/>
              </w:rPr>
            </w:pPr>
          </w:p>
        </w:tc>
        <w:tc>
          <w:tcPr>
            <w:tcW w:w="1815" w:type="dxa"/>
          </w:tcPr>
          <w:p w14:paraId="3FF61B01" w14:textId="7FB66B6B" w:rsidR="008450A2" w:rsidRPr="00F909E2" w:rsidRDefault="008450A2" w:rsidP="00C406D4">
            <w:pPr>
              <w:rPr>
                <w:rFonts w:ascii="Arial" w:hAnsi="Arial" w:cs="Arial"/>
                <w:b/>
                <w:sz w:val="24"/>
                <w:szCs w:val="24"/>
              </w:rPr>
            </w:pPr>
          </w:p>
        </w:tc>
      </w:tr>
      <w:tr w:rsidR="008450A2" w:rsidRPr="00F909E2" w14:paraId="4938BE93" w14:textId="77777777" w:rsidTr="000131E7">
        <w:trPr>
          <w:trHeight w:val="576"/>
        </w:trPr>
        <w:tc>
          <w:tcPr>
            <w:tcW w:w="3193" w:type="dxa"/>
          </w:tcPr>
          <w:p w14:paraId="6E4DB4A9" w14:textId="472283CF" w:rsidR="008450A2" w:rsidRPr="00F909E2" w:rsidRDefault="008450A2" w:rsidP="00C406D4">
            <w:pPr>
              <w:rPr>
                <w:rFonts w:ascii="Arial" w:hAnsi="Arial" w:cs="Arial"/>
                <w:b/>
                <w:sz w:val="24"/>
                <w:szCs w:val="24"/>
              </w:rPr>
            </w:pPr>
          </w:p>
        </w:tc>
        <w:tc>
          <w:tcPr>
            <w:tcW w:w="2876" w:type="dxa"/>
          </w:tcPr>
          <w:p w14:paraId="3618A9F6" w14:textId="77777777" w:rsidR="008450A2" w:rsidRPr="00F909E2" w:rsidRDefault="008450A2" w:rsidP="00C406D4">
            <w:pPr>
              <w:rPr>
                <w:rFonts w:ascii="Arial" w:hAnsi="Arial" w:cs="Arial"/>
                <w:b/>
                <w:sz w:val="24"/>
                <w:szCs w:val="24"/>
              </w:rPr>
            </w:pPr>
          </w:p>
        </w:tc>
        <w:tc>
          <w:tcPr>
            <w:tcW w:w="1692" w:type="dxa"/>
          </w:tcPr>
          <w:p w14:paraId="6B3D11DD" w14:textId="77777777" w:rsidR="008450A2" w:rsidRDefault="008450A2" w:rsidP="00C406D4">
            <w:pPr>
              <w:rPr>
                <w:rFonts w:ascii="Arial" w:hAnsi="Arial" w:cs="Arial"/>
                <w:b/>
                <w:color w:val="808080"/>
                <w:sz w:val="24"/>
                <w:szCs w:val="24"/>
              </w:rPr>
            </w:pPr>
          </w:p>
        </w:tc>
        <w:tc>
          <w:tcPr>
            <w:tcW w:w="1815" w:type="dxa"/>
          </w:tcPr>
          <w:p w14:paraId="20E340C6" w14:textId="0C44D16A" w:rsidR="008450A2" w:rsidRPr="00F909E2" w:rsidRDefault="008450A2" w:rsidP="00C406D4">
            <w:pPr>
              <w:rPr>
                <w:rFonts w:ascii="Arial" w:hAnsi="Arial" w:cs="Arial"/>
                <w:b/>
                <w:sz w:val="24"/>
                <w:szCs w:val="24"/>
              </w:rPr>
            </w:pPr>
          </w:p>
        </w:tc>
      </w:tr>
      <w:tr w:rsidR="008450A2" w:rsidRPr="00F909E2" w14:paraId="22B4A15E" w14:textId="77777777" w:rsidTr="000131E7">
        <w:trPr>
          <w:trHeight w:val="576"/>
        </w:trPr>
        <w:tc>
          <w:tcPr>
            <w:tcW w:w="3193" w:type="dxa"/>
          </w:tcPr>
          <w:p w14:paraId="20F3F4A8" w14:textId="0DABFD89" w:rsidR="008450A2" w:rsidRPr="00F909E2" w:rsidRDefault="008450A2" w:rsidP="005D41B4">
            <w:pPr>
              <w:rPr>
                <w:rFonts w:ascii="Arial" w:hAnsi="Arial" w:cs="Arial"/>
                <w:b/>
                <w:sz w:val="24"/>
                <w:szCs w:val="24"/>
              </w:rPr>
            </w:pPr>
          </w:p>
        </w:tc>
        <w:tc>
          <w:tcPr>
            <w:tcW w:w="2876" w:type="dxa"/>
          </w:tcPr>
          <w:p w14:paraId="49FD900C" w14:textId="77777777" w:rsidR="008450A2" w:rsidRPr="00F909E2" w:rsidRDefault="008450A2" w:rsidP="005D41B4">
            <w:pPr>
              <w:rPr>
                <w:rFonts w:ascii="Arial" w:hAnsi="Arial" w:cs="Arial"/>
                <w:b/>
                <w:sz w:val="24"/>
                <w:szCs w:val="24"/>
              </w:rPr>
            </w:pPr>
          </w:p>
        </w:tc>
        <w:tc>
          <w:tcPr>
            <w:tcW w:w="1692" w:type="dxa"/>
          </w:tcPr>
          <w:p w14:paraId="1F8BECFC" w14:textId="77777777" w:rsidR="008450A2" w:rsidRDefault="008450A2" w:rsidP="005D41B4">
            <w:pPr>
              <w:rPr>
                <w:rFonts w:ascii="Arial" w:hAnsi="Arial" w:cs="Arial"/>
                <w:b/>
                <w:color w:val="808080"/>
                <w:sz w:val="24"/>
                <w:szCs w:val="24"/>
              </w:rPr>
            </w:pPr>
          </w:p>
        </w:tc>
        <w:tc>
          <w:tcPr>
            <w:tcW w:w="1815" w:type="dxa"/>
          </w:tcPr>
          <w:p w14:paraId="560F441B" w14:textId="12276DCD" w:rsidR="008450A2" w:rsidRPr="00F909E2" w:rsidRDefault="008450A2" w:rsidP="005D41B4">
            <w:pPr>
              <w:rPr>
                <w:rFonts w:ascii="Arial" w:hAnsi="Arial" w:cs="Arial"/>
                <w:b/>
                <w:sz w:val="24"/>
                <w:szCs w:val="24"/>
              </w:rPr>
            </w:pPr>
          </w:p>
        </w:tc>
      </w:tr>
      <w:tr w:rsidR="008450A2" w:rsidRPr="00F909E2" w14:paraId="555D070C" w14:textId="77777777" w:rsidTr="000131E7">
        <w:trPr>
          <w:trHeight w:val="576"/>
        </w:trPr>
        <w:tc>
          <w:tcPr>
            <w:tcW w:w="3193" w:type="dxa"/>
          </w:tcPr>
          <w:p w14:paraId="069F59A9" w14:textId="5C9DE37D" w:rsidR="008450A2" w:rsidRPr="00F909E2" w:rsidRDefault="008450A2" w:rsidP="005D41B4">
            <w:pPr>
              <w:rPr>
                <w:rFonts w:ascii="Arial" w:hAnsi="Arial" w:cs="Arial"/>
                <w:b/>
                <w:sz w:val="24"/>
                <w:szCs w:val="24"/>
              </w:rPr>
            </w:pPr>
          </w:p>
        </w:tc>
        <w:tc>
          <w:tcPr>
            <w:tcW w:w="2876" w:type="dxa"/>
          </w:tcPr>
          <w:p w14:paraId="2A3F58F3" w14:textId="77777777" w:rsidR="008450A2" w:rsidRPr="00F909E2" w:rsidRDefault="008450A2" w:rsidP="005D41B4">
            <w:pPr>
              <w:rPr>
                <w:rFonts w:ascii="Arial" w:hAnsi="Arial" w:cs="Arial"/>
                <w:b/>
                <w:sz w:val="24"/>
                <w:szCs w:val="24"/>
              </w:rPr>
            </w:pPr>
          </w:p>
        </w:tc>
        <w:tc>
          <w:tcPr>
            <w:tcW w:w="1692" w:type="dxa"/>
          </w:tcPr>
          <w:p w14:paraId="5B4430BA" w14:textId="77777777" w:rsidR="008450A2" w:rsidRDefault="008450A2" w:rsidP="005D41B4">
            <w:pPr>
              <w:rPr>
                <w:rFonts w:ascii="Arial" w:hAnsi="Arial" w:cs="Arial"/>
                <w:b/>
                <w:color w:val="808080"/>
                <w:sz w:val="24"/>
                <w:szCs w:val="24"/>
              </w:rPr>
            </w:pPr>
          </w:p>
        </w:tc>
        <w:tc>
          <w:tcPr>
            <w:tcW w:w="1815" w:type="dxa"/>
          </w:tcPr>
          <w:p w14:paraId="620E303A" w14:textId="1A2A1CC1" w:rsidR="008450A2" w:rsidRPr="00F909E2" w:rsidRDefault="008450A2" w:rsidP="005D41B4">
            <w:pPr>
              <w:rPr>
                <w:rFonts w:ascii="Arial" w:hAnsi="Arial" w:cs="Arial"/>
                <w:b/>
                <w:sz w:val="24"/>
                <w:szCs w:val="24"/>
              </w:rPr>
            </w:pPr>
          </w:p>
        </w:tc>
      </w:tr>
      <w:tr w:rsidR="008450A2" w:rsidRPr="00F909E2" w14:paraId="1F0E1B99" w14:textId="77777777" w:rsidTr="000131E7">
        <w:trPr>
          <w:trHeight w:val="576"/>
        </w:trPr>
        <w:tc>
          <w:tcPr>
            <w:tcW w:w="3193" w:type="dxa"/>
          </w:tcPr>
          <w:p w14:paraId="6CE4395D" w14:textId="4F6ED48E" w:rsidR="008450A2" w:rsidRPr="00F909E2" w:rsidRDefault="008450A2" w:rsidP="005D41B4">
            <w:pPr>
              <w:rPr>
                <w:rFonts w:ascii="Arial" w:hAnsi="Arial" w:cs="Arial"/>
                <w:b/>
                <w:sz w:val="24"/>
                <w:szCs w:val="24"/>
              </w:rPr>
            </w:pPr>
          </w:p>
        </w:tc>
        <w:tc>
          <w:tcPr>
            <w:tcW w:w="2876" w:type="dxa"/>
          </w:tcPr>
          <w:p w14:paraId="0A79951B" w14:textId="77777777" w:rsidR="008450A2" w:rsidRPr="00F909E2" w:rsidRDefault="008450A2" w:rsidP="005D41B4">
            <w:pPr>
              <w:rPr>
                <w:rFonts w:ascii="Arial" w:hAnsi="Arial" w:cs="Arial"/>
                <w:b/>
                <w:sz w:val="24"/>
                <w:szCs w:val="24"/>
              </w:rPr>
            </w:pPr>
          </w:p>
        </w:tc>
        <w:tc>
          <w:tcPr>
            <w:tcW w:w="1692" w:type="dxa"/>
          </w:tcPr>
          <w:p w14:paraId="7559EB12" w14:textId="77777777" w:rsidR="008450A2" w:rsidRDefault="008450A2" w:rsidP="005D41B4">
            <w:pPr>
              <w:rPr>
                <w:rFonts w:ascii="Arial" w:hAnsi="Arial" w:cs="Arial"/>
                <w:b/>
                <w:color w:val="808080"/>
                <w:sz w:val="24"/>
                <w:szCs w:val="24"/>
              </w:rPr>
            </w:pPr>
          </w:p>
        </w:tc>
        <w:tc>
          <w:tcPr>
            <w:tcW w:w="1815" w:type="dxa"/>
          </w:tcPr>
          <w:p w14:paraId="159C0F92" w14:textId="302D2846" w:rsidR="008450A2" w:rsidRPr="00F909E2" w:rsidRDefault="008450A2" w:rsidP="005D41B4">
            <w:pPr>
              <w:rPr>
                <w:rFonts w:ascii="Arial" w:hAnsi="Arial" w:cs="Arial"/>
                <w:b/>
                <w:sz w:val="24"/>
                <w:szCs w:val="24"/>
              </w:rPr>
            </w:pPr>
          </w:p>
        </w:tc>
      </w:tr>
      <w:tr w:rsidR="008450A2" w:rsidRPr="00F909E2" w14:paraId="43EA4F06" w14:textId="77777777" w:rsidTr="000131E7">
        <w:trPr>
          <w:trHeight w:val="576"/>
        </w:trPr>
        <w:tc>
          <w:tcPr>
            <w:tcW w:w="3193" w:type="dxa"/>
          </w:tcPr>
          <w:p w14:paraId="7B4581F6" w14:textId="62DDA4AF" w:rsidR="008450A2" w:rsidRPr="00F909E2" w:rsidRDefault="008450A2" w:rsidP="005D41B4">
            <w:pPr>
              <w:rPr>
                <w:rFonts w:ascii="Arial" w:hAnsi="Arial" w:cs="Arial"/>
                <w:b/>
                <w:sz w:val="24"/>
                <w:szCs w:val="24"/>
              </w:rPr>
            </w:pPr>
          </w:p>
        </w:tc>
        <w:tc>
          <w:tcPr>
            <w:tcW w:w="2876" w:type="dxa"/>
          </w:tcPr>
          <w:p w14:paraId="3497C237" w14:textId="77777777" w:rsidR="008450A2" w:rsidRPr="00F909E2" w:rsidRDefault="008450A2" w:rsidP="005D41B4">
            <w:pPr>
              <w:rPr>
                <w:rFonts w:ascii="Arial" w:hAnsi="Arial" w:cs="Arial"/>
                <w:b/>
                <w:sz w:val="24"/>
                <w:szCs w:val="24"/>
              </w:rPr>
            </w:pPr>
          </w:p>
        </w:tc>
        <w:tc>
          <w:tcPr>
            <w:tcW w:w="1692" w:type="dxa"/>
          </w:tcPr>
          <w:p w14:paraId="3D027798" w14:textId="77777777" w:rsidR="008450A2" w:rsidRDefault="008450A2" w:rsidP="005D41B4">
            <w:pPr>
              <w:rPr>
                <w:rFonts w:ascii="Arial" w:hAnsi="Arial" w:cs="Arial"/>
                <w:b/>
                <w:color w:val="808080"/>
                <w:sz w:val="24"/>
                <w:szCs w:val="24"/>
              </w:rPr>
            </w:pPr>
          </w:p>
        </w:tc>
        <w:tc>
          <w:tcPr>
            <w:tcW w:w="1815" w:type="dxa"/>
          </w:tcPr>
          <w:p w14:paraId="22B2E43A" w14:textId="69DD1E3B" w:rsidR="008450A2" w:rsidRPr="00F909E2" w:rsidRDefault="008450A2" w:rsidP="005D41B4">
            <w:pPr>
              <w:rPr>
                <w:rFonts w:ascii="Arial" w:hAnsi="Arial" w:cs="Arial"/>
                <w:b/>
                <w:sz w:val="24"/>
                <w:szCs w:val="24"/>
              </w:rPr>
            </w:pPr>
          </w:p>
        </w:tc>
      </w:tr>
      <w:tr w:rsidR="008450A2" w:rsidRPr="00F909E2" w14:paraId="11B7868D" w14:textId="77777777" w:rsidTr="000131E7">
        <w:trPr>
          <w:trHeight w:val="576"/>
        </w:trPr>
        <w:tc>
          <w:tcPr>
            <w:tcW w:w="3193" w:type="dxa"/>
          </w:tcPr>
          <w:p w14:paraId="0EE67DBD" w14:textId="64F50B43" w:rsidR="008450A2" w:rsidRPr="00F909E2" w:rsidRDefault="008450A2" w:rsidP="005D41B4">
            <w:pPr>
              <w:rPr>
                <w:rFonts w:ascii="Arial" w:hAnsi="Arial" w:cs="Arial"/>
                <w:b/>
                <w:sz w:val="24"/>
                <w:szCs w:val="24"/>
              </w:rPr>
            </w:pPr>
          </w:p>
        </w:tc>
        <w:tc>
          <w:tcPr>
            <w:tcW w:w="2876" w:type="dxa"/>
          </w:tcPr>
          <w:p w14:paraId="3B7265FF" w14:textId="77777777" w:rsidR="008450A2" w:rsidRPr="00F909E2" w:rsidRDefault="008450A2" w:rsidP="005D41B4">
            <w:pPr>
              <w:rPr>
                <w:rFonts w:ascii="Arial" w:hAnsi="Arial" w:cs="Arial"/>
                <w:b/>
                <w:sz w:val="24"/>
                <w:szCs w:val="24"/>
              </w:rPr>
            </w:pPr>
          </w:p>
        </w:tc>
        <w:tc>
          <w:tcPr>
            <w:tcW w:w="1692" w:type="dxa"/>
          </w:tcPr>
          <w:p w14:paraId="2EBFB32A" w14:textId="77777777" w:rsidR="008450A2" w:rsidRDefault="008450A2" w:rsidP="005D41B4">
            <w:pPr>
              <w:rPr>
                <w:rFonts w:ascii="Arial" w:hAnsi="Arial" w:cs="Arial"/>
                <w:b/>
                <w:color w:val="808080"/>
                <w:sz w:val="24"/>
                <w:szCs w:val="24"/>
              </w:rPr>
            </w:pPr>
          </w:p>
        </w:tc>
        <w:tc>
          <w:tcPr>
            <w:tcW w:w="1815" w:type="dxa"/>
          </w:tcPr>
          <w:p w14:paraId="0B492FB2" w14:textId="6C03B2F3" w:rsidR="008450A2" w:rsidRPr="00F909E2" w:rsidRDefault="008450A2" w:rsidP="005D41B4">
            <w:pPr>
              <w:rPr>
                <w:rFonts w:ascii="Arial" w:hAnsi="Arial" w:cs="Arial"/>
                <w:b/>
                <w:sz w:val="24"/>
                <w:szCs w:val="24"/>
              </w:rPr>
            </w:pPr>
          </w:p>
        </w:tc>
      </w:tr>
      <w:tr w:rsidR="008450A2" w:rsidRPr="00F909E2" w14:paraId="22ADAE41" w14:textId="77777777" w:rsidTr="000131E7">
        <w:trPr>
          <w:trHeight w:val="576"/>
        </w:trPr>
        <w:tc>
          <w:tcPr>
            <w:tcW w:w="3193" w:type="dxa"/>
          </w:tcPr>
          <w:p w14:paraId="48B17C41" w14:textId="3D508FE6" w:rsidR="008450A2" w:rsidRPr="00F909E2" w:rsidRDefault="008450A2" w:rsidP="005D41B4">
            <w:pPr>
              <w:rPr>
                <w:rFonts w:ascii="Arial" w:hAnsi="Arial" w:cs="Arial"/>
                <w:b/>
                <w:sz w:val="24"/>
                <w:szCs w:val="24"/>
              </w:rPr>
            </w:pPr>
          </w:p>
        </w:tc>
        <w:tc>
          <w:tcPr>
            <w:tcW w:w="2876" w:type="dxa"/>
          </w:tcPr>
          <w:p w14:paraId="5BF8A9D2" w14:textId="77777777" w:rsidR="008450A2" w:rsidRPr="00F909E2" w:rsidRDefault="008450A2" w:rsidP="005D41B4">
            <w:pPr>
              <w:rPr>
                <w:rFonts w:ascii="Arial" w:hAnsi="Arial" w:cs="Arial"/>
                <w:b/>
                <w:sz w:val="24"/>
                <w:szCs w:val="24"/>
              </w:rPr>
            </w:pPr>
          </w:p>
        </w:tc>
        <w:tc>
          <w:tcPr>
            <w:tcW w:w="1692" w:type="dxa"/>
          </w:tcPr>
          <w:p w14:paraId="6D97BFD1" w14:textId="77777777" w:rsidR="008450A2" w:rsidRDefault="008450A2" w:rsidP="005D41B4">
            <w:pPr>
              <w:rPr>
                <w:rFonts w:ascii="Arial" w:hAnsi="Arial" w:cs="Arial"/>
                <w:b/>
                <w:color w:val="808080"/>
                <w:sz w:val="24"/>
                <w:szCs w:val="24"/>
              </w:rPr>
            </w:pPr>
          </w:p>
        </w:tc>
        <w:tc>
          <w:tcPr>
            <w:tcW w:w="1815" w:type="dxa"/>
          </w:tcPr>
          <w:p w14:paraId="71A6AFA8" w14:textId="27BDF444" w:rsidR="008450A2" w:rsidRPr="00F909E2" w:rsidRDefault="008450A2" w:rsidP="005D41B4">
            <w:pPr>
              <w:rPr>
                <w:rFonts w:ascii="Arial" w:hAnsi="Arial" w:cs="Arial"/>
                <w:b/>
                <w:sz w:val="24"/>
                <w:szCs w:val="24"/>
              </w:rPr>
            </w:pPr>
          </w:p>
        </w:tc>
      </w:tr>
      <w:tr w:rsidR="008450A2" w:rsidRPr="00F909E2" w14:paraId="7979EE27" w14:textId="77777777" w:rsidTr="000131E7">
        <w:trPr>
          <w:trHeight w:val="576"/>
        </w:trPr>
        <w:tc>
          <w:tcPr>
            <w:tcW w:w="3193" w:type="dxa"/>
          </w:tcPr>
          <w:p w14:paraId="7C02AE94" w14:textId="4D4009BB" w:rsidR="008450A2" w:rsidRPr="00F909E2" w:rsidRDefault="008450A2" w:rsidP="005D41B4">
            <w:pPr>
              <w:rPr>
                <w:rFonts w:ascii="Arial" w:hAnsi="Arial" w:cs="Arial"/>
                <w:b/>
                <w:sz w:val="24"/>
                <w:szCs w:val="24"/>
              </w:rPr>
            </w:pPr>
          </w:p>
        </w:tc>
        <w:tc>
          <w:tcPr>
            <w:tcW w:w="2876" w:type="dxa"/>
          </w:tcPr>
          <w:p w14:paraId="0DF06219" w14:textId="77777777" w:rsidR="008450A2" w:rsidRPr="00F909E2" w:rsidRDefault="008450A2" w:rsidP="005D41B4">
            <w:pPr>
              <w:rPr>
                <w:rFonts w:ascii="Arial" w:hAnsi="Arial" w:cs="Arial"/>
                <w:b/>
                <w:sz w:val="24"/>
                <w:szCs w:val="24"/>
              </w:rPr>
            </w:pPr>
          </w:p>
        </w:tc>
        <w:tc>
          <w:tcPr>
            <w:tcW w:w="1692" w:type="dxa"/>
          </w:tcPr>
          <w:p w14:paraId="59F01626" w14:textId="77777777" w:rsidR="008450A2" w:rsidRDefault="008450A2" w:rsidP="005D41B4">
            <w:pPr>
              <w:rPr>
                <w:rFonts w:ascii="Arial" w:hAnsi="Arial" w:cs="Arial"/>
                <w:b/>
                <w:color w:val="808080"/>
                <w:sz w:val="24"/>
                <w:szCs w:val="24"/>
              </w:rPr>
            </w:pPr>
          </w:p>
        </w:tc>
        <w:tc>
          <w:tcPr>
            <w:tcW w:w="1815" w:type="dxa"/>
          </w:tcPr>
          <w:p w14:paraId="6A8E8B11" w14:textId="56AD3110" w:rsidR="008450A2" w:rsidRPr="00F909E2" w:rsidRDefault="008450A2" w:rsidP="005D41B4">
            <w:pPr>
              <w:rPr>
                <w:rFonts w:ascii="Arial" w:hAnsi="Arial" w:cs="Arial"/>
                <w:b/>
                <w:sz w:val="24"/>
                <w:szCs w:val="24"/>
              </w:rPr>
            </w:pPr>
          </w:p>
        </w:tc>
      </w:tr>
      <w:tr w:rsidR="008450A2" w:rsidRPr="00F909E2" w14:paraId="04D7CC5F" w14:textId="77777777" w:rsidTr="000131E7">
        <w:trPr>
          <w:trHeight w:val="576"/>
        </w:trPr>
        <w:tc>
          <w:tcPr>
            <w:tcW w:w="3193" w:type="dxa"/>
          </w:tcPr>
          <w:p w14:paraId="55B24C59" w14:textId="71CBDEE3" w:rsidR="008450A2" w:rsidRPr="00F909E2" w:rsidRDefault="008450A2" w:rsidP="005D41B4">
            <w:pPr>
              <w:rPr>
                <w:rFonts w:ascii="Arial" w:hAnsi="Arial" w:cs="Arial"/>
                <w:b/>
                <w:sz w:val="24"/>
                <w:szCs w:val="24"/>
              </w:rPr>
            </w:pPr>
          </w:p>
        </w:tc>
        <w:tc>
          <w:tcPr>
            <w:tcW w:w="2876" w:type="dxa"/>
          </w:tcPr>
          <w:p w14:paraId="3427C7AD" w14:textId="77777777" w:rsidR="008450A2" w:rsidRPr="00F909E2" w:rsidRDefault="008450A2" w:rsidP="005D41B4">
            <w:pPr>
              <w:rPr>
                <w:rFonts w:ascii="Arial" w:hAnsi="Arial" w:cs="Arial"/>
                <w:b/>
                <w:sz w:val="24"/>
                <w:szCs w:val="24"/>
              </w:rPr>
            </w:pPr>
          </w:p>
        </w:tc>
        <w:tc>
          <w:tcPr>
            <w:tcW w:w="1692" w:type="dxa"/>
          </w:tcPr>
          <w:p w14:paraId="75240D6A" w14:textId="77777777" w:rsidR="008450A2" w:rsidRDefault="008450A2" w:rsidP="005D41B4">
            <w:pPr>
              <w:rPr>
                <w:rFonts w:ascii="Arial" w:hAnsi="Arial" w:cs="Arial"/>
                <w:b/>
                <w:color w:val="808080"/>
                <w:sz w:val="24"/>
                <w:szCs w:val="24"/>
              </w:rPr>
            </w:pPr>
          </w:p>
        </w:tc>
        <w:tc>
          <w:tcPr>
            <w:tcW w:w="1815" w:type="dxa"/>
          </w:tcPr>
          <w:p w14:paraId="032385FC" w14:textId="60CB4967" w:rsidR="008450A2" w:rsidRPr="00F909E2" w:rsidRDefault="008450A2" w:rsidP="005D41B4">
            <w:pPr>
              <w:rPr>
                <w:rFonts w:ascii="Arial" w:hAnsi="Arial" w:cs="Arial"/>
                <w:b/>
                <w:sz w:val="24"/>
                <w:szCs w:val="24"/>
              </w:rPr>
            </w:pPr>
          </w:p>
        </w:tc>
      </w:tr>
      <w:tr w:rsidR="008450A2" w:rsidRPr="00F909E2" w14:paraId="2C03EFA6" w14:textId="77777777" w:rsidTr="000131E7">
        <w:trPr>
          <w:trHeight w:val="576"/>
        </w:trPr>
        <w:tc>
          <w:tcPr>
            <w:tcW w:w="3193" w:type="dxa"/>
          </w:tcPr>
          <w:p w14:paraId="65C8185A" w14:textId="746E0C6B" w:rsidR="008450A2" w:rsidRPr="00F909E2" w:rsidRDefault="008450A2" w:rsidP="005D41B4">
            <w:pPr>
              <w:rPr>
                <w:rFonts w:ascii="Arial" w:hAnsi="Arial" w:cs="Arial"/>
                <w:b/>
                <w:sz w:val="24"/>
                <w:szCs w:val="24"/>
              </w:rPr>
            </w:pPr>
          </w:p>
        </w:tc>
        <w:tc>
          <w:tcPr>
            <w:tcW w:w="2876" w:type="dxa"/>
          </w:tcPr>
          <w:p w14:paraId="485B1C3D" w14:textId="77777777" w:rsidR="008450A2" w:rsidRPr="00F909E2" w:rsidRDefault="008450A2" w:rsidP="005D41B4">
            <w:pPr>
              <w:rPr>
                <w:rFonts w:ascii="Arial" w:hAnsi="Arial" w:cs="Arial"/>
                <w:b/>
                <w:sz w:val="24"/>
                <w:szCs w:val="24"/>
              </w:rPr>
            </w:pPr>
          </w:p>
        </w:tc>
        <w:tc>
          <w:tcPr>
            <w:tcW w:w="1692" w:type="dxa"/>
          </w:tcPr>
          <w:p w14:paraId="6A571BC3" w14:textId="77777777" w:rsidR="008450A2" w:rsidRDefault="008450A2" w:rsidP="005D41B4">
            <w:pPr>
              <w:rPr>
                <w:rFonts w:ascii="Arial" w:hAnsi="Arial" w:cs="Arial"/>
                <w:b/>
                <w:color w:val="808080"/>
                <w:sz w:val="24"/>
                <w:szCs w:val="24"/>
              </w:rPr>
            </w:pPr>
          </w:p>
        </w:tc>
        <w:tc>
          <w:tcPr>
            <w:tcW w:w="1815" w:type="dxa"/>
          </w:tcPr>
          <w:p w14:paraId="2AD0EC3F" w14:textId="3532AEF0" w:rsidR="008450A2" w:rsidRPr="00F909E2" w:rsidRDefault="008450A2" w:rsidP="005D41B4">
            <w:pPr>
              <w:rPr>
                <w:rFonts w:ascii="Arial" w:hAnsi="Arial" w:cs="Arial"/>
                <w:b/>
                <w:sz w:val="24"/>
                <w:szCs w:val="24"/>
              </w:rPr>
            </w:pPr>
          </w:p>
        </w:tc>
      </w:tr>
      <w:tr w:rsidR="008450A2" w:rsidRPr="00F909E2" w14:paraId="436A4804" w14:textId="77777777" w:rsidTr="000131E7">
        <w:trPr>
          <w:trHeight w:val="576"/>
        </w:trPr>
        <w:tc>
          <w:tcPr>
            <w:tcW w:w="3193" w:type="dxa"/>
          </w:tcPr>
          <w:p w14:paraId="2E0D8713" w14:textId="606F047F" w:rsidR="008450A2" w:rsidRPr="00F909E2" w:rsidRDefault="008450A2" w:rsidP="005D41B4">
            <w:pPr>
              <w:rPr>
                <w:rFonts w:ascii="Arial" w:hAnsi="Arial" w:cs="Arial"/>
                <w:b/>
                <w:sz w:val="24"/>
                <w:szCs w:val="24"/>
              </w:rPr>
            </w:pPr>
          </w:p>
        </w:tc>
        <w:tc>
          <w:tcPr>
            <w:tcW w:w="2876" w:type="dxa"/>
          </w:tcPr>
          <w:p w14:paraId="5803C096" w14:textId="77777777" w:rsidR="008450A2" w:rsidRPr="00F909E2" w:rsidRDefault="008450A2" w:rsidP="005D41B4">
            <w:pPr>
              <w:rPr>
                <w:rFonts w:ascii="Arial" w:hAnsi="Arial" w:cs="Arial"/>
                <w:b/>
                <w:sz w:val="24"/>
                <w:szCs w:val="24"/>
              </w:rPr>
            </w:pPr>
          </w:p>
        </w:tc>
        <w:tc>
          <w:tcPr>
            <w:tcW w:w="1692" w:type="dxa"/>
          </w:tcPr>
          <w:p w14:paraId="23002EC8" w14:textId="77777777" w:rsidR="008450A2" w:rsidRDefault="008450A2" w:rsidP="005D41B4">
            <w:pPr>
              <w:rPr>
                <w:rFonts w:ascii="Arial" w:hAnsi="Arial" w:cs="Arial"/>
                <w:b/>
                <w:color w:val="808080"/>
                <w:sz w:val="24"/>
                <w:szCs w:val="24"/>
              </w:rPr>
            </w:pPr>
          </w:p>
        </w:tc>
        <w:tc>
          <w:tcPr>
            <w:tcW w:w="1815" w:type="dxa"/>
          </w:tcPr>
          <w:p w14:paraId="590F84E6" w14:textId="3CDF5FE7" w:rsidR="008450A2" w:rsidRPr="00F909E2" w:rsidRDefault="008450A2" w:rsidP="005D41B4">
            <w:pPr>
              <w:rPr>
                <w:rFonts w:ascii="Arial" w:hAnsi="Arial" w:cs="Arial"/>
                <w:b/>
                <w:sz w:val="24"/>
                <w:szCs w:val="24"/>
              </w:rPr>
            </w:pPr>
          </w:p>
        </w:tc>
      </w:tr>
      <w:tr w:rsidR="008450A2" w:rsidRPr="00F909E2" w14:paraId="2ED883AE" w14:textId="77777777" w:rsidTr="000131E7">
        <w:trPr>
          <w:trHeight w:val="576"/>
        </w:trPr>
        <w:tc>
          <w:tcPr>
            <w:tcW w:w="3193" w:type="dxa"/>
          </w:tcPr>
          <w:p w14:paraId="63E01E42" w14:textId="77777777" w:rsidR="008450A2" w:rsidRPr="00F909E2" w:rsidRDefault="008450A2" w:rsidP="005D41B4">
            <w:pPr>
              <w:rPr>
                <w:rFonts w:ascii="Arial" w:hAnsi="Arial" w:cs="Arial"/>
                <w:b/>
                <w:sz w:val="24"/>
                <w:szCs w:val="24"/>
              </w:rPr>
            </w:pPr>
          </w:p>
        </w:tc>
        <w:tc>
          <w:tcPr>
            <w:tcW w:w="2876" w:type="dxa"/>
          </w:tcPr>
          <w:p w14:paraId="27F5AE88" w14:textId="77777777" w:rsidR="008450A2" w:rsidRPr="00F909E2" w:rsidRDefault="008450A2" w:rsidP="005D41B4">
            <w:pPr>
              <w:rPr>
                <w:rFonts w:ascii="Arial" w:hAnsi="Arial" w:cs="Arial"/>
                <w:b/>
                <w:sz w:val="24"/>
                <w:szCs w:val="24"/>
              </w:rPr>
            </w:pPr>
          </w:p>
        </w:tc>
        <w:tc>
          <w:tcPr>
            <w:tcW w:w="1692" w:type="dxa"/>
          </w:tcPr>
          <w:p w14:paraId="1735681B" w14:textId="77777777" w:rsidR="008450A2" w:rsidRDefault="008450A2" w:rsidP="005D41B4">
            <w:pPr>
              <w:rPr>
                <w:rFonts w:ascii="Arial" w:hAnsi="Arial" w:cs="Arial"/>
                <w:b/>
                <w:color w:val="808080"/>
                <w:sz w:val="24"/>
                <w:szCs w:val="24"/>
              </w:rPr>
            </w:pPr>
          </w:p>
        </w:tc>
        <w:tc>
          <w:tcPr>
            <w:tcW w:w="1815" w:type="dxa"/>
          </w:tcPr>
          <w:p w14:paraId="76E79F55" w14:textId="77777777" w:rsidR="008450A2" w:rsidRPr="00F909E2" w:rsidRDefault="008450A2" w:rsidP="005D41B4">
            <w:pPr>
              <w:rPr>
                <w:rFonts w:ascii="Arial" w:hAnsi="Arial" w:cs="Arial"/>
                <w:b/>
                <w:sz w:val="24"/>
                <w:szCs w:val="24"/>
              </w:rPr>
            </w:pPr>
          </w:p>
        </w:tc>
      </w:tr>
      <w:tr w:rsidR="008450A2" w:rsidRPr="00F909E2" w14:paraId="36ED5753" w14:textId="77777777" w:rsidTr="000131E7">
        <w:trPr>
          <w:trHeight w:val="576"/>
        </w:trPr>
        <w:tc>
          <w:tcPr>
            <w:tcW w:w="3193" w:type="dxa"/>
          </w:tcPr>
          <w:p w14:paraId="4340712B" w14:textId="77777777" w:rsidR="008450A2" w:rsidRPr="00F909E2" w:rsidRDefault="008450A2" w:rsidP="005D41B4">
            <w:pPr>
              <w:rPr>
                <w:rFonts w:ascii="Arial" w:hAnsi="Arial" w:cs="Arial"/>
                <w:b/>
                <w:sz w:val="24"/>
                <w:szCs w:val="24"/>
              </w:rPr>
            </w:pPr>
          </w:p>
        </w:tc>
        <w:tc>
          <w:tcPr>
            <w:tcW w:w="2876" w:type="dxa"/>
          </w:tcPr>
          <w:p w14:paraId="1A4258FD" w14:textId="77777777" w:rsidR="008450A2" w:rsidRPr="00F909E2" w:rsidRDefault="008450A2" w:rsidP="005D41B4">
            <w:pPr>
              <w:rPr>
                <w:rFonts w:ascii="Arial" w:hAnsi="Arial" w:cs="Arial"/>
                <w:b/>
                <w:sz w:val="24"/>
                <w:szCs w:val="24"/>
              </w:rPr>
            </w:pPr>
          </w:p>
        </w:tc>
        <w:tc>
          <w:tcPr>
            <w:tcW w:w="1692" w:type="dxa"/>
          </w:tcPr>
          <w:p w14:paraId="7E5C97A1" w14:textId="77777777" w:rsidR="008450A2" w:rsidRDefault="008450A2" w:rsidP="005D41B4">
            <w:pPr>
              <w:rPr>
                <w:rFonts w:ascii="Arial" w:hAnsi="Arial" w:cs="Arial"/>
                <w:b/>
                <w:color w:val="808080"/>
                <w:sz w:val="24"/>
                <w:szCs w:val="24"/>
              </w:rPr>
            </w:pPr>
          </w:p>
        </w:tc>
        <w:tc>
          <w:tcPr>
            <w:tcW w:w="1815" w:type="dxa"/>
          </w:tcPr>
          <w:p w14:paraId="413204C2" w14:textId="77777777" w:rsidR="008450A2" w:rsidRPr="00F909E2" w:rsidRDefault="008450A2" w:rsidP="005D41B4">
            <w:pPr>
              <w:rPr>
                <w:rFonts w:ascii="Arial" w:hAnsi="Arial" w:cs="Arial"/>
                <w:b/>
                <w:sz w:val="24"/>
                <w:szCs w:val="24"/>
              </w:rPr>
            </w:pPr>
          </w:p>
        </w:tc>
      </w:tr>
      <w:tr w:rsidR="008450A2" w:rsidRPr="00F909E2" w14:paraId="21F83F4C" w14:textId="77777777" w:rsidTr="000131E7">
        <w:trPr>
          <w:trHeight w:val="576"/>
        </w:trPr>
        <w:tc>
          <w:tcPr>
            <w:tcW w:w="3193" w:type="dxa"/>
          </w:tcPr>
          <w:p w14:paraId="4A3BE49E" w14:textId="77777777" w:rsidR="008450A2" w:rsidRPr="00F909E2" w:rsidRDefault="008450A2" w:rsidP="005D41B4">
            <w:pPr>
              <w:rPr>
                <w:rFonts w:ascii="Arial" w:hAnsi="Arial" w:cs="Arial"/>
                <w:b/>
                <w:sz w:val="24"/>
                <w:szCs w:val="24"/>
              </w:rPr>
            </w:pPr>
          </w:p>
        </w:tc>
        <w:tc>
          <w:tcPr>
            <w:tcW w:w="2876" w:type="dxa"/>
          </w:tcPr>
          <w:p w14:paraId="76BE5697" w14:textId="77777777" w:rsidR="008450A2" w:rsidRPr="00F909E2" w:rsidRDefault="008450A2" w:rsidP="005D41B4">
            <w:pPr>
              <w:rPr>
                <w:rFonts w:ascii="Arial" w:hAnsi="Arial" w:cs="Arial"/>
                <w:b/>
                <w:sz w:val="24"/>
                <w:szCs w:val="24"/>
              </w:rPr>
            </w:pPr>
          </w:p>
        </w:tc>
        <w:tc>
          <w:tcPr>
            <w:tcW w:w="1692" w:type="dxa"/>
          </w:tcPr>
          <w:p w14:paraId="7F0CCCD9" w14:textId="77777777" w:rsidR="008450A2" w:rsidRDefault="008450A2" w:rsidP="005D41B4">
            <w:pPr>
              <w:rPr>
                <w:rFonts w:ascii="Arial" w:hAnsi="Arial" w:cs="Arial"/>
                <w:b/>
                <w:color w:val="808080"/>
                <w:sz w:val="24"/>
                <w:szCs w:val="24"/>
              </w:rPr>
            </w:pPr>
          </w:p>
        </w:tc>
        <w:tc>
          <w:tcPr>
            <w:tcW w:w="1815" w:type="dxa"/>
          </w:tcPr>
          <w:p w14:paraId="291B938D" w14:textId="77777777" w:rsidR="008450A2" w:rsidRPr="00F909E2" w:rsidRDefault="008450A2" w:rsidP="005D41B4">
            <w:pPr>
              <w:rPr>
                <w:rFonts w:ascii="Arial" w:hAnsi="Arial" w:cs="Arial"/>
                <w:b/>
                <w:sz w:val="24"/>
                <w:szCs w:val="24"/>
              </w:rPr>
            </w:pPr>
          </w:p>
        </w:tc>
      </w:tr>
      <w:tr w:rsidR="008450A2" w:rsidRPr="00F909E2" w14:paraId="35D9393B" w14:textId="77777777" w:rsidTr="000131E7">
        <w:trPr>
          <w:trHeight w:val="576"/>
        </w:trPr>
        <w:tc>
          <w:tcPr>
            <w:tcW w:w="3193" w:type="dxa"/>
          </w:tcPr>
          <w:p w14:paraId="4BA10D7E" w14:textId="77777777" w:rsidR="008450A2" w:rsidRPr="00F909E2" w:rsidRDefault="008450A2" w:rsidP="005D41B4">
            <w:pPr>
              <w:rPr>
                <w:rFonts w:ascii="Arial" w:hAnsi="Arial" w:cs="Arial"/>
                <w:b/>
                <w:sz w:val="24"/>
                <w:szCs w:val="24"/>
              </w:rPr>
            </w:pPr>
          </w:p>
        </w:tc>
        <w:tc>
          <w:tcPr>
            <w:tcW w:w="2876" w:type="dxa"/>
          </w:tcPr>
          <w:p w14:paraId="7C8F6E2A" w14:textId="77777777" w:rsidR="008450A2" w:rsidRPr="00F909E2" w:rsidRDefault="008450A2" w:rsidP="005D41B4">
            <w:pPr>
              <w:rPr>
                <w:rFonts w:ascii="Arial" w:hAnsi="Arial" w:cs="Arial"/>
                <w:b/>
                <w:sz w:val="24"/>
                <w:szCs w:val="24"/>
              </w:rPr>
            </w:pPr>
          </w:p>
        </w:tc>
        <w:tc>
          <w:tcPr>
            <w:tcW w:w="1692" w:type="dxa"/>
          </w:tcPr>
          <w:p w14:paraId="258247D5" w14:textId="77777777" w:rsidR="008450A2" w:rsidRDefault="008450A2" w:rsidP="005D41B4">
            <w:pPr>
              <w:rPr>
                <w:rFonts w:ascii="Arial" w:hAnsi="Arial" w:cs="Arial"/>
                <w:b/>
                <w:color w:val="808080"/>
                <w:sz w:val="24"/>
                <w:szCs w:val="24"/>
              </w:rPr>
            </w:pPr>
          </w:p>
        </w:tc>
        <w:tc>
          <w:tcPr>
            <w:tcW w:w="1815" w:type="dxa"/>
          </w:tcPr>
          <w:p w14:paraId="120A728D" w14:textId="77777777" w:rsidR="008450A2" w:rsidRPr="00F909E2" w:rsidRDefault="008450A2" w:rsidP="005D41B4">
            <w:pPr>
              <w:rPr>
                <w:rFonts w:ascii="Arial" w:hAnsi="Arial" w:cs="Arial"/>
                <w:b/>
                <w:sz w:val="24"/>
                <w:szCs w:val="24"/>
              </w:rPr>
            </w:pPr>
          </w:p>
        </w:tc>
      </w:tr>
      <w:tr w:rsidR="008450A2" w:rsidRPr="00F909E2" w14:paraId="4FAFEB5F" w14:textId="77777777" w:rsidTr="000131E7">
        <w:trPr>
          <w:trHeight w:val="576"/>
        </w:trPr>
        <w:tc>
          <w:tcPr>
            <w:tcW w:w="3193" w:type="dxa"/>
          </w:tcPr>
          <w:p w14:paraId="2D07608D" w14:textId="77777777" w:rsidR="008450A2" w:rsidRPr="00F909E2" w:rsidRDefault="008450A2" w:rsidP="005D41B4">
            <w:pPr>
              <w:rPr>
                <w:rFonts w:ascii="Arial" w:hAnsi="Arial" w:cs="Arial"/>
                <w:b/>
                <w:sz w:val="24"/>
                <w:szCs w:val="24"/>
              </w:rPr>
            </w:pPr>
          </w:p>
        </w:tc>
        <w:tc>
          <w:tcPr>
            <w:tcW w:w="2876" w:type="dxa"/>
          </w:tcPr>
          <w:p w14:paraId="0F0FCC74" w14:textId="77777777" w:rsidR="008450A2" w:rsidRPr="00F909E2" w:rsidRDefault="008450A2" w:rsidP="005D41B4">
            <w:pPr>
              <w:rPr>
                <w:rFonts w:ascii="Arial" w:hAnsi="Arial" w:cs="Arial"/>
                <w:b/>
                <w:sz w:val="24"/>
                <w:szCs w:val="24"/>
              </w:rPr>
            </w:pPr>
          </w:p>
        </w:tc>
        <w:tc>
          <w:tcPr>
            <w:tcW w:w="1692" w:type="dxa"/>
          </w:tcPr>
          <w:p w14:paraId="6C233FB3" w14:textId="77777777" w:rsidR="008450A2" w:rsidRDefault="008450A2" w:rsidP="005D41B4">
            <w:pPr>
              <w:rPr>
                <w:rFonts w:ascii="Arial" w:hAnsi="Arial" w:cs="Arial"/>
                <w:b/>
                <w:color w:val="808080"/>
                <w:sz w:val="24"/>
                <w:szCs w:val="24"/>
              </w:rPr>
            </w:pPr>
          </w:p>
        </w:tc>
        <w:tc>
          <w:tcPr>
            <w:tcW w:w="1815" w:type="dxa"/>
          </w:tcPr>
          <w:p w14:paraId="1F4FB3C2" w14:textId="77777777" w:rsidR="008450A2" w:rsidRPr="00F909E2" w:rsidRDefault="008450A2" w:rsidP="005D41B4">
            <w:pPr>
              <w:rPr>
                <w:rFonts w:ascii="Arial" w:hAnsi="Arial" w:cs="Arial"/>
                <w:b/>
                <w:sz w:val="24"/>
                <w:szCs w:val="24"/>
              </w:rPr>
            </w:pPr>
          </w:p>
        </w:tc>
      </w:tr>
      <w:tr w:rsidR="008450A2" w:rsidRPr="00F909E2" w14:paraId="51A5FEE9" w14:textId="77777777" w:rsidTr="000131E7">
        <w:trPr>
          <w:trHeight w:val="576"/>
        </w:trPr>
        <w:tc>
          <w:tcPr>
            <w:tcW w:w="3193" w:type="dxa"/>
          </w:tcPr>
          <w:p w14:paraId="2AE589CF" w14:textId="77777777" w:rsidR="008450A2" w:rsidRPr="00F909E2" w:rsidRDefault="008450A2" w:rsidP="005D41B4">
            <w:pPr>
              <w:rPr>
                <w:rFonts w:ascii="Arial" w:hAnsi="Arial" w:cs="Arial"/>
                <w:b/>
                <w:sz w:val="24"/>
                <w:szCs w:val="24"/>
              </w:rPr>
            </w:pPr>
          </w:p>
        </w:tc>
        <w:tc>
          <w:tcPr>
            <w:tcW w:w="2876" w:type="dxa"/>
          </w:tcPr>
          <w:p w14:paraId="42E48C10" w14:textId="77777777" w:rsidR="008450A2" w:rsidRPr="00F909E2" w:rsidRDefault="008450A2" w:rsidP="005D41B4">
            <w:pPr>
              <w:rPr>
                <w:rFonts w:ascii="Arial" w:hAnsi="Arial" w:cs="Arial"/>
                <w:b/>
                <w:sz w:val="24"/>
                <w:szCs w:val="24"/>
              </w:rPr>
            </w:pPr>
          </w:p>
        </w:tc>
        <w:tc>
          <w:tcPr>
            <w:tcW w:w="1692" w:type="dxa"/>
          </w:tcPr>
          <w:p w14:paraId="54DE0EB0" w14:textId="77777777" w:rsidR="008450A2" w:rsidRDefault="008450A2" w:rsidP="005D41B4">
            <w:pPr>
              <w:rPr>
                <w:rFonts w:ascii="Arial" w:hAnsi="Arial" w:cs="Arial"/>
                <w:b/>
                <w:color w:val="808080"/>
                <w:sz w:val="24"/>
                <w:szCs w:val="24"/>
              </w:rPr>
            </w:pPr>
          </w:p>
        </w:tc>
        <w:tc>
          <w:tcPr>
            <w:tcW w:w="1815" w:type="dxa"/>
          </w:tcPr>
          <w:p w14:paraId="65E65DB6" w14:textId="77777777" w:rsidR="008450A2" w:rsidRPr="00F909E2" w:rsidRDefault="008450A2" w:rsidP="005D41B4">
            <w:pPr>
              <w:rPr>
                <w:rFonts w:ascii="Arial" w:hAnsi="Arial" w:cs="Arial"/>
                <w:b/>
                <w:sz w:val="24"/>
                <w:szCs w:val="24"/>
              </w:rPr>
            </w:pPr>
          </w:p>
        </w:tc>
      </w:tr>
      <w:tr w:rsidR="00C762D4" w:rsidRPr="00F909E2" w14:paraId="54C62D03" w14:textId="77777777" w:rsidTr="000131E7">
        <w:trPr>
          <w:trHeight w:val="576"/>
        </w:trPr>
        <w:tc>
          <w:tcPr>
            <w:tcW w:w="3193" w:type="dxa"/>
          </w:tcPr>
          <w:p w14:paraId="32395B5D" w14:textId="77777777" w:rsidR="00C762D4" w:rsidRPr="00F909E2" w:rsidRDefault="00C762D4" w:rsidP="005D41B4">
            <w:pPr>
              <w:rPr>
                <w:rFonts w:ascii="Arial" w:hAnsi="Arial" w:cs="Arial"/>
                <w:b/>
                <w:sz w:val="24"/>
                <w:szCs w:val="24"/>
              </w:rPr>
            </w:pPr>
          </w:p>
        </w:tc>
        <w:tc>
          <w:tcPr>
            <w:tcW w:w="2876" w:type="dxa"/>
          </w:tcPr>
          <w:p w14:paraId="5D72DAF2" w14:textId="77777777" w:rsidR="00C762D4" w:rsidRPr="00F909E2" w:rsidRDefault="00C762D4" w:rsidP="005D41B4">
            <w:pPr>
              <w:rPr>
                <w:rFonts w:ascii="Arial" w:hAnsi="Arial" w:cs="Arial"/>
                <w:b/>
                <w:sz w:val="24"/>
                <w:szCs w:val="24"/>
              </w:rPr>
            </w:pPr>
          </w:p>
        </w:tc>
        <w:tc>
          <w:tcPr>
            <w:tcW w:w="1692" w:type="dxa"/>
          </w:tcPr>
          <w:p w14:paraId="1A465FCA" w14:textId="77777777" w:rsidR="00C762D4" w:rsidRDefault="00C762D4" w:rsidP="005D41B4">
            <w:pPr>
              <w:rPr>
                <w:rFonts w:ascii="Arial" w:hAnsi="Arial" w:cs="Arial"/>
                <w:b/>
                <w:color w:val="808080"/>
                <w:sz w:val="24"/>
                <w:szCs w:val="24"/>
              </w:rPr>
            </w:pPr>
          </w:p>
        </w:tc>
        <w:tc>
          <w:tcPr>
            <w:tcW w:w="1815" w:type="dxa"/>
          </w:tcPr>
          <w:p w14:paraId="18D5951D" w14:textId="77777777" w:rsidR="00C762D4" w:rsidRPr="00F909E2" w:rsidRDefault="00C762D4" w:rsidP="005D41B4">
            <w:pPr>
              <w:rPr>
                <w:rFonts w:ascii="Arial" w:hAnsi="Arial" w:cs="Arial"/>
                <w:b/>
                <w:sz w:val="24"/>
                <w:szCs w:val="24"/>
              </w:rPr>
            </w:pPr>
          </w:p>
        </w:tc>
      </w:tr>
      <w:tr w:rsidR="00C762D4" w:rsidRPr="00F909E2" w14:paraId="3CEBD4C8" w14:textId="77777777" w:rsidTr="000131E7">
        <w:trPr>
          <w:trHeight w:val="576"/>
        </w:trPr>
        <w:tc>
          <w:tcPr>
            <w:tcW w:w="3193" w:type="dxa"/>
          </w:tcPr>
          <w:p w14:paraId="51B99DC3" w14:textId="77777777" w:rsidR="00C762D4" w:rsidRPr="00F909E2" w:rsidRDefault="00C762D4" w:rsidP="005D41B4">
            <w:pPr>
              <w:rPr>
                <w:rFonts w:ascii="Arial" w:hAnsi="Arial" w:cs="Arial"/>
                <w:b/>
                <w:sz w:val="24"/>
                <w:szCs w:val="24"/>
              </w:rPr>
            </w:pPr>
          </w:p>
        </w:tc>
        <w:tc>
          <w:tcPr>
            <w:tcW w:w="2876" w:type="dxa"/>
          </w:tcPr>
          <w:p w14:paraId="58E61B3A" w14:textId="77777777" w:rsidR="00C762D4" w:rsidRPr="00F909E2" w:rsidRDefault="00C762D4" w:rsidP="005D41B4">
            <w:pPr>
              <w:rPr>
                <w:rFonts w:ascii="Arial" w:hAnsi="Arial" w:cs="Arial"/>
                <w:b/>
                <w:sz w:val="24"/>
                <w:szCs w:val="24"/>
              </w:rPr>
            </w:pPr>
          </w:p>
        </w:tc>
        <w:tc>
          <w:tcPr>
            <w:tcW w:w="1692" w:type="dxa"/>
          </w:tcPr>
          <w:p w14:paraId="0EAF74A9" w14:textId="77777777" w:rsidR="00C762D4" w:rsidRDefault="00C762D4" w:rsidP="005D41B4">
            <w:pPr>
              <w:rPr>
                <w:rFonts w:ascii="Arial" w:hAnsi="Arial" w:cs="Arial"/>
                <w:b/>
                <w:color w:val="808080"/>
                <w:sz w:val="24"/>
                <w:szCs w:val="24"/>
              </w:rPr>
            </w:pPr>
          </w:p>
        </w:tc>
        <w:tc>
          <w:tcPr>
            <w:tcW w:w="1815" w:type="dxa"/>
          </w:tcPr>
          <w:p w14:paraId="7C1B4325" w14:textId="77777777" w:rsidR="00C762D4" w:rsidRPr="00F909E2" w:rsidRDefault="00C762D4" w:rsidP="005D41B4">
            <w:pPr>
              <w:rPr>
                <w:rFonts w:ascii="Arial" w:hAnsi="Arial" w:cs="Arial"/>
                <w:b/>
                <w:sz w:val="24"/>
                <w:szCs w:val="24"/>
              </w:rPr>
            </w:pPr>
          </w:p>
        </w:tc>
      </w:tr>
      <w:tr w:rsidR="00C762D4" w:rsidRPr="00F909E2" w14:paraId="2AB228AD" w14:textId="77777777" w:rsidTr="000131E7">
        <w:trPr>
          <w:trHeight w:val="576"/>
        </w:trPr>
        <w:tc>
          <w:tcPr>
            <w:tcW w:w="3193" w:type="dxa"/>
          </w:tcPr>
          <w:p w14:paraId="3E4EDDB0" w14:textId="77777777" w:rsidR="00C762D4" w:rsidRPr="00F909E2" w:rsidRDefault="00C762D4" w:rsidP="005D41B4">
            <w:pPr>
              <w:rPr>
                <w:rFonts w:ascii="Arial" w:hAnsi="Arial" w:cs="Arial"/>
                <w:b/>
                <w:sz w:val="24"/>
                <w:szCs w:val="24"/>
              </w:rPr>
            </w:pPr>
          </w:p>
        </w:tc>
        <w:tc>
          <w:tcPr>
            <w:tcW w:w="2876" w:type="dxa"/>
          </w:tcPr>
          <w:p w14:paraId="729B8B64" w14:textId="77777777" w:rsidR="00C762D4" w:rsidRPr="00F909E2" w:rsidRDefault="00C762D4" w:rsidP="005D41B4">
            <w:pPr>
              <w:rPr>
                <w:rFonts w:ascii="Arial" w:hAnsi="Arial" w:cs="Arial"/>
                <w:b/>
                <w:sz w:val="24"/>
                <w:szCs w:val="24"/>
              </w:rPr>
            </w:pPr>
          </w:p>
        </w:tc>
        <w:tc>
          <w:tcPr>
            <w:tcW w:w="1692" w:type="dxa"/>
          </w:tcPr>
          <w:p w14:paraId="543F6F17" w14:textId="77777777" w:rsidR="00C762D4" w:rsidRDefault="00C762D4" w:rsidP="005D41B4">
            <w:pPr>
              <w:rPr>
                <w:rFonts w:ascii="Arial" w:hAnsi="Arial" w:cs="Arial"/>
                <w:b/>
                <w:color w:val="808080"/>
                <w:sz w:val="24"/>
                <w:szCs w:val="24"/>
              </w:rPr>
            </w:pPr>
          </w:p>
        </w:tc>
        <w:tc>
          <w:tcPr>
            <w:tcW w:w="1815" w:type="dxa"/>
          </w:tcPr>
          <w:p w14:paraId="2095B7A0" w14:textId="77777777" w:rsidR="00C762D4" w:rsidRPr="00F909E2" w:rsidRDefault="00C762D4" w:rsidP="005D41B4">
            <w:pPr>
              <w:rPr>
                <w:rFonts w:ascii="Arial" w:hAnsi="Arial" w:cs="Arial"/>
                <w:b/>
                <w:sz w:val="24"/>
                <w:szCs w:val="24"/>
              </w:rPr>
            </w:pPr>
          </w:p>
        </w:tc>
      </w:tr>
      <w:tr w:rsidR="00C762D4" w:rsidRPr="00F909E2" w14:paraId="352EE67B" w14:textId="77777777" w:rsidTr="000131E7">
        <w:trPr>
          <w:trHeight w:val="576"/>
        </w:trPr>
        <w:tc>
          <w:tcPr>
            <w:tcW w:w="3193" w:type="dxa"/>
          </w:tcPr>
          <w:p w14:paraId="0FCF4D7E" w14:textId="77777777" w:rsidR="00C762D4" w:rsidRPr="00F909E2" w:rsidRDefault="00C762D4" w:rsidP="005D41B4">
            <w:pPr>
              <w:rPr>
                <w:rFonts w:ascii="Arial" w:hAnsi="Arial" w:cs="Arial"/>
                <w:b/>
                <w:sz w:val="24"/>
                <w:szCs w:val="24"/>
              </w:rPr>
            </w:pPr>
          </w:p>
        </w:tc>
        <w:tc>
          <w:tcPr>
            <w:tcW w:w="2876" w:type="dxa"/>
          </w:tcPr>
          <w:p w14:paraId="1EDC89AE" w14:textId="77777777" w:rsidR="00C762D4" w:rsidRPr="00F909E2" w:rsidRDefault="00C762D4" w:rsidP="005D41B4">
            <w:pPr>
              <w:rPr>
                <w:rFonts w:ascii="Arial" w:hAnsi="Arial" w:cs="Arial"/>
                <w:b/>
                <w:sz w:val="24"/>
                <w:szCs w:val="24"/>
              </w:rPr>
            </w:pPr>
          </w:p>
        </w:tc>
        <w:tc>
          <w:tcPr>
            <w:tcW w:w="1692" w:type="dxa"/>
          </w:tcPr>
          <w:p w14:paraId="0D9AA6D0" w14:textId="77777777" w:rsidR="00C762D4" w:rsidRDefault="00C762D4" w:rsidP="005D41B4">
            <w:pPr>
              <w:rPr>
                <w:rFonts w:ascii="Arial" w:hAnsi="Arial" w:cs="Arial"/>
                <w:b/>
                <w:color w:val="808080"/>
                <w:sz w:val="24"/>
                <w:szCs w:val="24"/>
              </w:rPr>
            </w:pPr>
          </w:p>
        </w:tc>
        <w:tc>
          <w:tcPr>
            <w:tcW w:w="1815" w:type="dxa"/>
          </w:tcPr>
          <w:p w14:paraId="00FE41CC" w14:textId="77777777" w:rsidR="00C762D4" w:rsidRPr="00F909E2" w:rsidRDefault="00C762D4" w:rsidP="005D41B4">
            <w:pPr>
              <w:rPr>
                <w:rFonts w:ascii="Arial" w:hAnsi="Arial" w:cs="Arial"/>
                <w:b/>
                <w:sz w:val="24"/>
                <w:szCs w:val="24"/>
              </w:rPr>
            </w:pPr>
          </w:p>
        </w:tc>
      </w:tr>
      <w:tr w:rsidR="00C762D4" w:rsidRPr="00F909E2" w14:paraId="140EE403" w14:textId="77777777" w:rsidTr="000131E7">
        <w:trPr>
          <w:trHeight w:val="576"/>
        </w:trPr>
        <w:tc>
          <w:tcPr>
            <w:tcW w:w="3193" w:type="dxa"/>
          </w:tcPr>
          <w:p w14:paraId="6ABA355E" w14:textId="77777777" w:rsidR="00C762D4" w:rsidRPr="00F909E2" w:rsidRDefault="00C762D4" w:rsidP="005D41B4">
            <w:pPr>
              <w:rPr>
                <w:rFonts w:ascii="Arial" w:hAnsi="Arial" w:cs="Arial"/>
                <w:b/>
                <w:sz w:val="24"/>
                <w:szCs w:val="24"/>
              </w:rPr>
            </w:pPr>
          </w:p>
        </w:tc>
        <w:tc>
          <w:tcPr>
            <w:tcW w:w="2876" w:type="dxa"/>
          </w:tcPr>
          <w:p w14:paraId="049E58B4" w14:textId="77777777" w:rsidR="00C762D4" w:rsidRPr="00F909E2" w:rsidRDefault="00C762D4" w:rsidP="005D41B4">
            <w:pPr>
              <w:rPr>
                <w:rFonts w:ascii="Arial" w:hAnsi="Arial" w:cs="Arial"/>
                <w:b/>
                <w:sz w:val="24"/>
                <w:szCs w:val="24"/>
              </w:rPr>
            </w:pPr>
          </w:p>
        </w:tc>
        <w:tc>
          <w:tcPr>
            <w:tcW w:w="1692" w:type="dxa"/>
          </w:tcPr>
          <w:p w14:paraId="49BDA70A" w14:textId="77777777" w:rsidR="00C762D4" w:rsidRDefault="00C762D4" w:rsidP="005D41B4">
            <w:pPr>
              <w:rPr>
                <w:rFonts w:ascii="Arial" w:hAnsi="Arial" w:cs="Arial"/>
                <w:b/>
                <w:color w:val="808080"/>
                <w:sz w:val="24"/>
                <w:szCs w:val="24"/>
              </w:rPr>
            </w:pPr>
          </w:p>
        </w:tc>
        <w:tc>
          <w:tcPr>
            <w:tcW w:w="1815" w:type="dxa"/>
          </w:tcPr>
          <w:p w14:paraId="0BBE0693" w14:textId="77777777" w:rsidR="00C762D4" w:rsidRPr="00F909E2" w:rsidRDefault="00C762D4" w:rsidP="005D41B4">
            <w:pPr>
              <w:rPr>
                <w:rFonts w:ascii="Arial" w:hAnsi="Arial" w:cs="Arial"/>
                <w:b/>
                <w:sz w:val="24"/>
                <w:szCs w:val="24"/>
              </w:rPr>
            </w:pPr>
          </w:p>
        </w:tc>
      </w:tr>
      <w:tr w:rsidR="00C762D4" w:rsidRPr="00F909E2" w14:paraId="6A25CC62" w14:textId="77777777" w:rsidTr="000131E7">
        <w:trPr>
          <w:trHeight w:val="576"/>
        </w:trPr>
        <w:tc>
          <w:tcPr>
            <w:tcW w:w="3193" w:type="dxa"/>
          </w:tcPr>
          <w:p w14:paraId="1A4DF9D2" w14:textId="77777777" w:rsidR="00C762D4" w:rsidRPr="00F909E2" w:rsidRDefault="00C762D4" w:rsidP="005D41B4">
            <w:pPr>
              <w:rPr>
                <w:rFonts w:ascii="Arial" w:hAnsi="Arial" w:cs="Arial"/>
                <w:b/>
                <w:sz w:val="24"/>
                <w:szCs w:val="24"/>
              </w:rPr>
            </w:pPr>
          </w:p>
        </w:tc>
        <w:tc>
          <w:tcPr>
            <w:tcW w:w="2876" w:type="dxa"/>
          </w:tcPr>
          <w:p w14:paraId="3C759FA4" w14:textId="77777777" w:rsidR="00C762D4" w:rsidRPr="00F909E2" w:rsidRDefault="00C762D4" w:rsidP="005D41B4">
            <w:pPr>
              <w:rPr>
                <w:rFonts w:ascii="Arial" w:hAnsi="Arial" w:cs="Arial"/>
                <w:b/>
                <w:sz w:val="24"/>
                <w:szCs w:val="24"/>
              </w:rPr>
            </w:pPr>
          </w:p>
        </w:tc>
        <w:tc>
          <w:tcPr>
            <w:tcW w:w="1692" w:type="dxa"/>
          </w:tcPr>
          <w:p w14:paraId="077A32D2" w14:textId="77777777" w:rsidR="00C762D4" w:rsidRDefault="00C762D4" w:rsidP="005D41B4">
            <w:pPr>
              <w:rPr>
                <w:rFonts w:ascii="Arial" w:hAnsi="Arial" w:cs="Arial"/>
                <w:b/>
                <w:color w:val="808080"/>
                <w:sz w:val="24"/>
                <w:szCs w:val="24"/>
              </w:rPr>
            </w:pPr>
          </w:p>
        </w:tc>
        <w:tc>
          <w:tcPr>
            <w:tcW w:w="1815" w:type="dxa"/>
          </w:tcPr>
          <w:p w14:paraId="75FC4667" w14:textId="77777777" w:rsidR="00C762D4" w:rsidRPr="00F909E2" w:rsidRDefault="00C762D4" w:rsidP="005D41B4">
            <w:pPr>
              <w:rPr>
                <w:rFonts w:ascii="Arial" w:hAnsi="Arial" w:cs="Arial"/>
                <w:b/>
                <w:sz w:val="24"/>
                <w:szCs w:val="24"/>
              </w:rPr>
            </w:pPr>
          </w:p>
        </w:tc>
      </w:tr>
      <w:tr w:rsidR="00C762D4" w:rsidRPr="00F909E2" w14:paraId="6CFDA017" w14:textId="77777777" w:rsidTr="000131E7">
        <w:trPr>
          <w:trHeight w:val="576"/>
        </w:trPr>
        <w:tc>
          <w:tcPr>
            <w:tcW w:w="3193" w:type="dxa"/>
          </w:tcPr>
          <w:p w14:paraId="471ECC41" w14:textId="77777777" w:rsidR="00C762D4" w:rsidRPr="00F909E2" w:rsidRDefault="00C762D4" w:rsidP="005D41B4">
            <w:pPr>
              <w:rPr>
                <w:rFonts w:ascii="Arial" w:hAnsi="Arial" w:cs="Arial"/>
                <w:b/>
                <w:sz w:val="24"/>
                <w:szCs w:val="24"/>
              </w:rPr>
            </w:pPr>
          </w:p>
        </w:tc>
        <w:tc>
          <w:tcPr>
            <w:tcW w:w="2876" w:type="dxa"/>
          </w:tcPr>
          <w:p w14:paraId="038EAEBC" w14:textId="77777777" w:rsidR="00C762D4" w:rsidRPr="00F909E2" w:rsidRDefault="00C762D4" w:rsidP="005D41B4">
            <w:pPr>
              <w:rPr>
                <w:rFonts w:ascii="Arial" w:hAnsi="Arial" w:cs="Arial"/>
                <w:b/>
                <w:sz w:val="24"/>
                <w:szCs w:val="24"/>
              </w:rPr>
            </w:pPr>
          </w:p>
        </w:tc>
        <w:tc>
          <w:tcPr>
            <w:tcW w:w="1692" w:type="dxa"/>
          </w:tcPr>
          <w:p w14:paraId="13D222F7" w14:textId="77777777" w:rsidR="00C762D4" w:rsidRDefault="00C762D4" w:rsidP="005D41B4">
            <w:pPr>
              <w:rPr>
                <w:rFonts w:ascii="Arial" w:hAnsi="Arial" w:cs="Arial"/>
                <w:b/>
                <w:color w:val="808080"/>
                <w:sz w:val="24"/>
                <w:szCs w:val="24"/>
              </w:rPr>
            </w:pPr>
          </w:p>
        </w:tc>
        <w:tc>
          <w:tcPr>
            <w:tcW w:w="1815" w:type="dxa"/>
          </w:tcPr>
          <w:p w14:paraId="7F9407D6" w14:textId="77777777" w:rsidR="00C762D4" w:rsidRPr="00F909E2" w:rsidRDefault="00C762D4" w:rsidP="005D41B4">
            <w:pPr>
              <w:rPr>
                <w:rFonts w:ascii="Arial" w:hAnsi="Arial" w:cs="Arial"/>
                <w:b/>
                <w:sz w:val="24"/>
                <w:szCs w:val="24"/>
              </w:rPr>
            </w:pPr>
          </w:p>
        </w:tc>
      </w:tr>
      <w:tr w:rsidR="00C762D4" w:rsidRPr="00F909E2" w14:paraId="0C981AB0" w14:textId="77777777" w:rsidTr="000131E7">
        <w:trPr>
          <w:trHeight w:val="576"/>
        </w:trPr>
        <w:tc>
          <w:tcPr>
            <w:tcW w:w="3193" w:type="dxa"/>
          </w:tcPr>
          <w:p w14:paraId="58F37C3A" w14:textId="77777777" w:rsidR="00C762D4" w:rsidRPr="00F909E2" w:rsidRDefault="00C762D4" w:rsidP="005D41B4">
            <w:pPr>
              <w:rPr>
                <w:rFonts w:ascii="Arial" w:hAnsi="Arial" w:cs="Arial"/>
                <w:b/>
                <w:sz w:val="24"/>
                <w:szCs w:val="24"/>
              </w:rPr>
            </w:pPr>
          </w:p>
        </w:tc>
        <w:tc>
          <w:tcPr>
            <w:tcW w:w="2876" w:type="dxa"/>
          </w:tcPr>
          <w:p w14:paraId="0FF1B03D" w14:textId="77777777" w:rsidR="00C762D4" w:rsidRPr="00F909E2" w:rsidRDefault="00C762D4" w:rsidP="005D41B4">
            <w:pPr>
              <w:rPr>
                <w:rFonts w:ascii="Arial" w:hAnsi="Arial" w:cs="Arial"/>
                <w:b/>
                <w:sz w:val="24"/>
                <w:szCs w:val="24"/>
              </w:rPr>
            </w:pPr>
          </w:p>
        </w:tc>
        <w:tc>
          <w:tcPr>
            <w:tcW w:w="1692" w:type="dxa"/>
          </w:tcPr>
          <w:p w14:paraId="4602CE9B" w14:textId="77777777" w:rsidR="00C762D4" w:rsidRDefault="00C762D4" w:rsidP="005D41B4">
            <w:pPr>
              <w:rPr>
                <w:rFonts w:ascii="Arial" w:hAnsi="Arial" w:cs="Arial"/>
                <w:b/>
                <w:color w:val="808080"/>
                <w:sz w:val="24"/>
                <w:szCs w:val="24"/>
              </w:rPr>
            </w:pPr>
          </w:p>
        </w:tc>
        <w:tc>
          <w:tcPr>
            <w:tcW w:w="1815" w:type="dxa"/>
          </w:tcPr>
          <w:p w14:paraId="74BCDDDB" w14:textId="77777777" w:rsidR="00C762D4" w:rsidRPr="00F909E2" w:rsidRDefault="00C762D4" w:rsidP="005D41B4">
            <w:pPr>
              <w:rPr>
                <w:rFonts w:ascii="Arial" w:hAnsi="Arial" w:cs="Arial"/>
                <w:b/>
                <w:sz w:val="24"/>
                <w:szCs w:val="24"/>
              </w:rPr>
            </w:pPr>
          </w:p>
        </w:tc>
      </w:tr>
      <w:tr w:rsidR="008450A2" w:rsidRPr="00F909E2" w14:paraId="33991F69" w14:textId="77777777" w:rsidTr="000131E7">
        <w:trPr>
          <w:trHeight w:val="576"/>
        </w:trPr>
        <w:tc>
          <w:tcPr>
            <w:tcW w:w="3193" w:type="dxa"/>
          </w:tcPr>
          <w:p w14:paraId="68310AC8" w14:textId="77777777" w:rsidR="008450A2" w:rsidRPr="00F909E2" w:rsidRDefault="008450A2" w:rsidP="005D41B4">
            <w:pPr>
              <w:rPr>
                <w:rFonts w:ascii="Arial" w:hAnsi="Arial" w:cs="Arial"/>
                <w:b/>
                <w:sz w:val="24"/>
                <w:szCs w:val="24"/>
              </w:rPr>
            </w:pPr>
          </w:p>
        </w:tc>
        <w:tc>
          <w:tcPr>
            <w:tcW w:w="2876" w:type="dxa"/>
          </w:tcPr>
          <w:p w14:paraId="3C778834" w14:textId="77777777" w:rsidR="008450A2" w:rsidRPr="00F909E2" w:rsidRDefault="008450A2" w:rsidP="005D41B4">
            <w:pPr>
              <w:rPr>
                <w:rFonts w:ascii="Arial" w:hAnsi="Arial" w:cs="Arial"/>
                <w:b/>
                <w:sz w:val="24"/>
                <w:szCs w:val="24"/>
              </w:rPr>
            </w:pPr>
          </w:p>
        </w:tc>
        <w:tc>
          <w:tcPr>
            <w:tcW w:w="1692" w:type="dxa"/>
          </w:tcPr>
          <w:p w14:paraId="50B0FBCC" w14:textId="77777777" w:rsidR="008450A2" w:rsidRDefault="008450A2" w:rsidP="005D41B4">
            <w:pPr>
              <w:rPr>
                <w:rFonts w:ascii="Arial" w:hAnsi="Arial" w:cs="Arial"/>
                <w:b/>
                <w:color w:val="808080"/>
                <w:sz w:val="24"/>
                <w:szCs w:val="24"/>
              </w:rPr>
            </w:pPr>
          </w:p>
        </w:tc>
        <w:tc>
          <w:tcPr>
            <w:tcW w:w="1815" w:type="dxa"/>
          </w:tcPr>
          <w:p w14:paraId="30B890D6" w14:textId="77777777" w:rsidR="008450A2" w:rsidRPr="00F909E2" w:rsidRDefault="008450A2" w:rsidP="005D41B4">
            <w:pPr>
              <w:rPr>
                <w:rFonts w:ascii="Arial" w:hAnsi="Arial" w:cs="Arial"/>
                <w:b/>
                <w:sz w:val="24"/>
                <w:szCs w:val="24"/>
              </w:rPr>
            </w:pPr>
          </w:p>
        </w:tc>
      </w:tr>
      <w:tr w:rsidR="008450A2" w:rsidRPr="00F909E2" w14:paraId="280D4520" w14:textId="77777777" w:rsidTr="000131E7">
        <w:trPr>
          <w:trHeight w:val="576"/>
        </w:trPr>
        <w:tc>
          <w:tcPr>
            <w:tcW w:w="3193" w:type="dxa"/>
          </w:tcPr>
          <w:p w14:paraId="1456C56E" w14:textId="77777777" w:rsidR="008450A2" w:rsidRPr="00F909E2" w:rsidRDefault="008450A2" w:rsidP="005D41B4">
            <w:pPr>
              <w:rPr>
                <w:rFonts w:ascii="Arial" w:hAnsi="Arial" w:cs="Arial"/>
                <w:b/>
                <w:sz w:val="24"/>
                <w:szCs w:val="24"/>
              </w:rPr>
            </w:pPr>
          </w:p>
        </w:tc>
        <w:tc>
          <w:tcPr>
            <w:tcW w:w="2876" w:type="dxa"/>
          </w:tcPr>
          <w:p w14:paraId="5FE0CEF9" w14:textId="77777777" w:rsidR="008450A2" w:rsidRPr="00F909E2" w:rsidRDefault="008450A2" w:rsidP="005D41B4">
            <w:pPr>
              <w:rPr>
                <w:rFonts w:ascii="Arial" w:hAnsi="Arial" w:cs="Arial"/>
                <w:b/>
                <w:sz w:val="24"/>
                <w:szCs w:val="24"/>
              </w:rPr>
            </w:pPr>
          </w:p>
        </w:tc>
        <w:tc>
          <w:tcPr>
            <w:tcW w:w="1692" w:type="dxa"/>
          </w:tcPr>
          <w:p w14:paraId="4E710145" w14:textId="77777777" w:rsidR="008450A2" w:rsidRDefault="008450A2" w:rsidP="005D41B4">
            <w:pPr>
              <w:rPr>
                <w:rFonts w:ascii="Arial" w:hAnsi="Arial" w:cs="Arial"/>
                <w:b/>
                <w:color w:val="808080"/>
                <w:sz w:val="24"/>
                <w:szCs w:val="24"/>
              </w:rPr>
            </w:pPr>
          </w:p>
        </w:tc>
        <w:tc>
          <w:tcPr>
            <w:tcW w:w="1815" w:type="dxa"/>
          </w:tcPr>
          <w:p w14:paraId="604A9399" w14:textId="77777777" w:rsidR="008450A2" w:rsidRPr="00F909E2" w:rsidRDefault="008450A2" w:rsidP="005D41B4">
            <w:pPr>
              <w:rPr>
                <w:rFonts w:ascii="Arial" w:hAnsi="Arial" w:cs="Arial"/>
                <w:b/>
                <w:sz w:val="24"/>
                <w:szCs w:val="24"/>
              </w:rPr>
            </w:pPr>
          </w:p>
        </w:tc>
      </w:tr>
      <w:tr w:rsidR="008450A2" w:rsidRPr="00F909E2" w14:paraId="2B3899D5" w14:textId="77777777" w:rsidTr="000131E7">
        <w:trPr>
          <w:trHeight w:val="576"/>
        </w:trPr>
        <w:tc>
          <w:tcPr>
            <w:tcW w:w="3193" w:type="dxa"/>
          </w:tcPr>
          <w:p w14:paraId="770231FE" w14:textId="77777777" w:rsidR="008450A2" w:rsidRPr="00F909E2" w:rsidRDefault="008450A2" w:rsidP="005D41B4">
            <w:pPr>
              <w:rPr>
                <w:rFonts w:ascii="Arial" w:hAnsi="Arial" w:cs="Arial"/>
                <w:b/>
                <w:sz w:val="24"/>
                <w:szCs w:val="24"/>
              </w:rPr>
            </w:pPr>
          </w:p>
        </w:tc>
        <w:tc>
          <w:tcPr>
            <w:tcW w:w="2876" w:type="dxa"/>
          </w:tcPr>
          <w:p w14:paraId="2A44CC18" w14:textId="77777777" w:rsidR="008450A2" w:rsidRPr="00F909E2" w:rsidRDefault="008450A2" w:rsidP="005D41B4">
            <w:pPr>
              <w:rPr>
                <w:rFonts w:ascii="Arial" w:hAnsi="Arial" w:cs="Arial"/>
                <w:b/>
                <w:sz w:val="24"/>
                <w:szCs w:val="24"/>
              </w:rPr>
            </w:pPr>
          </w:p>
        </w:tc>
        <w:tc>
          <w:tcPr>
            <w:tcW w:w="1692" w:type="dxa"/>
          </w:tcPr>
          <w:p w14:paraId="2C568112" w14:textId="77777777" w:rsidR="008450A2" w:rsidRDefault="008450A2" w:rsidP="005D41B4">
            <w:pPr>
              <w:rPr>
                <w:rFonts w:ascii="Arial" w:hAnsi="Arial" w:cs="Arial"/>
                <w:b/>
                <w:color w:val="808080"/>
                <w:sz w:val="24"/>
                <w:szCs w:val="24"/>
              </w:rPr>
            </w:pPr>
          </w:p>
        </w:tc>
        <w:tc>
          <w:tcPr>
            <w:tcW w:w="1815" w:type="dxa"/>
          </w:tcPr>
          <w:p w14:paraId="0DA26CE7" w14:textId="77777777" w:rsidR="008450A2" w:rsidRPr="00F909E2" w:rsidRDefault="008450A2" w:rsidP="005D41B4">
            <w:pPr>
              <w:rPr>
                <w:rFonts w:ascii="Arial" w:hAnsi="Arial" w:cs="Arial"/>
                <w:b/>
                <w:sz w:val="24"/>
                <w:szCs w:val="24"/>
              </w:rPr>
            </w:pPr>
          </w:p>
        </w:tc>
      </w:tr>
      <w:tr w:rsidR="008450A2" w:rsidRPr="00F909E2" w14:paraId="1A8269FB" w14:textId="77777777" w:rsidTr="000131E7">
        <w:trPr>
          <w:trHeight w:val="576"/>
        </w:trPr>
        <w:tc>
          <w:tcPr>
            <w:tcW w:w="3193" w:type="dxa"/>
          </w:tcPr>
          <w:p w14:paraId="357257E5" w14:textId="77777777" w:rsidR="008450A2" w:rsidRPr="00F909E2" w:rsidRDefault="008450A2" w:rsidP="005D41B4">
            <w:pPr>
              <w:rPr>
                <w:rFonts w:ascii="Arial" w:hAnsi="Arial" w:cs="Arial"/>
                <w:b/>
                <w:sz w:val="24"/>
                <w:szCs w:val="24"/>
              </w:rPr>
            </w:pPr>
          </w:p>
        </w:tc>
        <w:tc>
          <w:tcPr>
            <w:tcW w:w="2876" w:type="dxa"/>
          </w:tcPr>
          <w:p w14:paraId="7EA2CC05" w14:textId="77777777" w:rsidR="008450A2" w:rsidRPr="00F909E2" w:rsidRDefault="008450A2" w:rsidP="005D41B4">
            <w:pPr>
              <w:rPr>
                <w:rFonts w:ascii="Arial" w:hAnsi="Arial" w:cs="Arial"/>
                <w:b/>
                <w:sz w:val="24"/>
                <w:szCs w:val="24"/>
              </w:rPr>
            </w:pPr>
          </w:p>
        </w:tc>
        <w:tc>
          <w:tcPr>
            <w:tcW w:w="1692" w:type="dxa"/>
          </w:tcPr>
          <w:p w14:paraId="4679E83B" w14:textId="77777777" w:rsidR="008450A2" w:rsidRDefault="008450A2" w:rsidP="005D41B4">
            <w:pPr>
              <w:rPr>
                <w:rFonts w:ascii="Arial" w:hAnsi="Arial" w:cs="Arial"/>
                <w:b/>
                <w:color w:val="808080"/>
                <w:sz w:val="24"/>
                <w:szCs w:val="24"/>
              </w:rPr>
            </w:pPr>
          </w:p>
        </w:tc>
        <w:tc>
          <w:tcPr>
            <w:tcW w:w="1815" w:type="dxa"/>
          </w:tcPr>
          <w:p w14:paraId="4DCF0868" w14:textId="77777777" w:rsidR="008450A2" w:rsidRPr="00F909E2" w:rsidRDefault="008450A2" w:rsidP="005D41B4">
            <w:pPr>
              <w:rPr>
                <w:rFonts w:ascii="Arial" w:hAnsi="Arial" w:cs="Arial"/>
                <w:b/>
                <w:sz w:val="24"/>
                <w:szCs w:val="24"/>
              </w:rPr>
            </w:pPr>
          </w:p>
        </w:tc>
      </w:tr>
    </w:tbl>
    <w:p w14:paraId="5F59A0D6" w14:textId="77777777" w:rsidR="00D8294B" w:rsidRPr="00F909E2" w:rsidRDefault="00D8294B" w:rsidP="000F5131">
      <w:pPr>
        <w:rPr>
          <w:rFonts w:ascii="Arial" w:hAnsi="Arial" w:cs="Arial"/>
          <w:b/>
          <w:sz w:val="24"/>
          <w:szCs w:val="24"/>
        </w:rPr>
      </w:pPr>
    </w:p>
    <w:sectPr w:rsidR="00D8294B" w:rsidRPr="00F909E2" w:rsidSect="000131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6D11" w14:textId="77777777" w:rsidR="00446D71" w:rsidRDefault="00446D71" w:rsidP="00E83E8B">
      <w:pPr>
        <w:spacing w:after="0" w:line="240" w:lineRule="auto"/>
      </w:pPr>
      <w:r>
        <w:separator/>
      </w:r>
    </w:p>
  </w:endnote>
  <w:endnote w:type="continuationSeparator" w:id="0">
    <w:p w14:paraId="684BACA5" w14:textId="77777777" w:rsidR="00446D71" w:rsidRDefault="00446D7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1691" w14:textId="77777777" w:rsidR="00817809" w:rsidRDefault="0081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EBE9" w14:textId="6F44DF79" w:rsidR="00E03535" w:rsidRDefault="00446D71">
    <w:pPr>
      <w:pStyle w:val="Footer"/>
      <w:rPr>
        <w:rFonts w:ascii="Arial" w:hAnsi="Arial" w:cs="Arial"/>
        <w:noProof/>
        <w:sz w:val="18"/>
        <w:szCs w:val="18"/>
      </w:rPr>
    </w:pPr>
    <w:sdt>
      <w:sdtPr>
        <w:rPr>
          <w:rFonts w:ascii="Arial" w:hAnsi="Arial" w:cs="Arial"/>
          <w:sz w:val="18"/>
          <w:szCs w:val="18"/>
        </w:rPr>
        <w:id w:val="1597134535"/>
      </w:sdtPr>
      <w:sdtEndPr/>
      <w:sdtContent>
        <w:r w:rsidR="00817809">
          <w:t>Malvern Grain Size Analyzer</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03535" w:rsidRPr="00F909E2">
          <w:rPr>
            <w:rFonts w:ascii="Arial" w:hAnsi="Arial" w:cs="Arial"/>
            <w:sz w:val="18"/>
            <w:szCs w:val="18"/>
          </w:rPr>
          <w:tab/>
        </w:r>
        <w:r w:rsidR="00E03535" w:rsidRPr="00F909E2">
          <w:rPr>
            <w:rFonts w:ascii="Arial" w:hAnsi="Arial" w:cs="Arial"/>
            <w:sz w:val="18"/>
            <w:szCs w:val="18"/>
          </w:rPr>
          <w:fldChar w:fldCharType="begin"/>
        </w:r>
        <w:r w:rsidR="00E03535" w:rsidRPr="00F909E2">
          <w:rPr>
            <w:rFonts w:ascii="Arial" w:hAnsi="Arial" w:cs="Arial"/>
            <w:sz w:val="18"/>
            <w:szCs w:val="18"/>
          </w:rPr>
          <w:instrText xml:space="preserve"> PAGE   \* MERGEFORMAT </w:instrText>
        </w:r>
        <w:r w:rsidR="00E03535" w:rsidRPr="00F909E2">
          <w:rPr>
            <w:rFonts w:ascii="Arial" w:hAnsi="Arial" w:cs="Arial"/>
            <w:sz w:val="18"/>
            <w:szCs w:val="18"/>
          </w:rPr>
          <w:fldChar w:fldCharType="separate"/>
        </w:r>
        <w:r w:rsidR="004314FC">
          <w:rPr>
            <w:rFonts w:ascii="Arial" w:hAnsi="Arial" w:cs="Arial"/>
            <w:noProof/>
            <w:sz w:val="18"/>
            <w:szCs w:val="18"/>
          </w:rPr>
          <w:t>1</w:t>
        </w:r>
        <w:r w:rsidR="00E03535" w:rsidRPr="00F909E2">
          <w:rPr>
            <w:rFonts w:ascii="Arial" w:hAnsi="Arial" w:cs="Arial"/>
            <w:noProof/>
            <w:sz w:val="18"/>
            <w:szCs w:val="18"/>
          </w:rPr>
          <w:fldChar w:fldCharType="end"/>
        </w:r>
        <w:r w:rsidR="00E03535" w:rsidRPr="00F909E2">
          <w:rPr>
            <w:rFonts w:ascii="Arial" w:hAnsi="Arial" w:cs="Arial"/>
            <w:noProof/>
            <w:sz w:val="18"/>
            <w:szCs w:val="18"/>
          </w:rPr>
          <w:tab/>
          <w:t xml:space="preserve">Date: </w:t>
        </w:r>
        <w:sdt>
          <w:sdtPr>
            <w:rPr>
              <w:rFonts w:ascii="Arial" w:hAnsi="Arial" w:cs="Arial"/>
              <w:noProof/>
              <w:sz w:val="18"/>
              <w:szCs w:val="18"/>
            </w:rPr>
            <w:id w:val="1489132944"/>
            <w:date w:fullDate="2013-09-19T00:00:00Z">
              <w:dateFormat w:val="M/d/yyyy"/>
              <w:lid w:val="en-US"/>
              <w:storeMappedDataAs w:val="dateTime"/>
              <w:calendar w:val="gregorian"/>
            </w:date>
          </w:sdtPr>
          <w:sdtEndPr/>
          <w:sdtContent>
            <w:r w:rsidR="00E03535">
              <w:rPr>
                <w:rFonts w:ascii="Arial" w:hAnsi="Arial" w:cs="Arial"/>
                <w:noProof/>
                <w:sz w:val="18"/>
                <w:szCs w:val="18"/>
              </w:rPr>
              <w:t>9/19/2013</w:t>
            </w:r>
          </w:sdtContent>
        </w:sdt>
      </w:sdtContent>
    </w:sdt>
  </w:p>
  <w:p w14:paraId="2B3D3C36" w14:textId="77777777" w:rsidR="00E03535" w:rsidRDefault="00E03535">
    <w:pPr>
      <w:pStyle w:val="Footer"/>
      <w:rPr>
        <w:rFonts w:ascii="Arial" w:hAnsi="Arial" w:cs="Arial"/>
        <w:noProof/>
        <w:sz w:val="18"/>
        <w:szCs w:val="18"/>
      </w:rPr>
    </w:pPr>
  </w:p>
  <w:p w14:paraId="27A52D90" w14:textId="77777777" w:rsidR="00E03535" w:rsidRDefault="00E035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6998" w14:textId="77777777" w:rsidR="00817809" w:rsidRDefault="0081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B967" w14:textId="77777777" w:rsidR="00446D71" w:rsidRDefault="00446D71" w:rsidP="00E83E8B">
      <w:pPr>
        <w:spacing w:after="0" w:line="240" w:lineRule="auto"/>
      </w:pPr>
      <w:r>
        <w:separator/>
      </w:r>
    </w:p>
  </w:footnote>
  <w:footnote w:type="continuationSeparator" w:id="0">
    <w:p w14:paraId="3F1E60C0" w14:textId="77777777" w:rsidR="00446D71" w:rsidRDefault="00446D7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E39C" w14:textId="77777777" w:rsidR="00817809" w:rsidRDefault="00817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355F" w14:textId="77777777" w:rsidR="00E03535" w:rsidRDefault="00E03535">
    <w:pPr>
      <w:pStyle w:val="Header"/>
    </w:pPr>
    <w:r>
      <w:ptab w:relativeTo="indent" w:alignment="left" w:leader="none"/>
    </w:r>
    <w:r>
      <w:ptab w:relativeTo="margin" w:alignment="left" w:leader="none"/>
    </w:r>
  </w:p>
  <w:p w14:paraId="30783842" w14:textId="4925F2B4" w:rsidR="00E03535" w:rsidRDefault="00E03535" w:rsidP="00F2600F">
    <w:pPr>
      <w:pStyle w:val="Header"/>
      <w:ind w:left="-720"/>
      <w:jc w:val="center"/>
    </w:pPr>
    <w:r>
      <w:rPr>
        <w:noProof/>
      </w:rPr>
      <w:drawing>
        <wp:inline distT="0" distB="0" distL="0" distR="0" wp14:anchorId="127866AA" wp14:editId="50AE48A6">
          <wp:extent cx="1972310" cy="443865"/>
          <wp:effectExtent l="0" t="0" r="8890" b="0"/>
          <wp:docPr id="1" name="Picture 1" descr="vu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0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43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C2B8" w14:textId="77777777" w:rsidR="00817809" w:rsidRDefault="0081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F6"/>
    <w:multiLevelType w:val="hybridMultilevel"/>
    <w:tmpl w:val="8A52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78F"/>
    <w:multiLevelType w:val="hybridMultilevel"/>
    <w:tmpl w:val="7902C4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966216"/>
    <w:multiLevelType w:val="singleLevel"/>
    <w:tmpl w:val="0C0A0011"/>
    <w:lvl w:ilvl="0">
      <w:start w:val="1"/>
      <w:numFmt w:val="decimal"/>
      <w:lvlText w:val="%1)"/>
      <w:lvlJc w:val="left"/>
      <w:pPr>
        <w:tabs>
          <w:tab w:val="num" w:pos="360"/>
        </w:tabs>
        <w:ind w:left="360" w:hanging="360"/>
      </w:pPr>
    </w:lvl>
  </w:abstractNum>
  <w:abstractNum w:abstractNumId="3" w15:restartNumberingAfterBreak="0">
    <w:nsid w:val="0DDD185C"/>
    <w:multiLevelType w:val="hybridMultilevel"/>
    <w:tmpl w:val="832E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1957"/>
    <w:multiLevelType w:val="hybridMultilevel"/>
    <w:tmpl w:val="0F4ACE8C"/>
    <w:lvl w:ilvl="0" w:tplc="75081A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38FE"/>
    <w:multiLevelType w:val="hybridMultilevel"/>
    <w:tmpl w:val="D05AB8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3B263E"/>
    <w:multiLevelType w:val="hybridMultilevel"/>
    <w:tmpl w:val="2AE8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0628C"/>
    <w:multiLevelType w:val="hybridMultilevel"/>
    <w:tmpl w:val="92E86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77492"/>
    <w:multiLevelType w:val="hybridMultilevel"/>
    <w:tmpl w:val="C27A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A740B"/>
    <w:multiLevelType w:val="hybridMultilevel"/>
    <w:tmpl w:val="59720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F03C9"/>
    <w:multiLevelType w:val="hybridMultilevel"/>
    <w:tmpl w:val="133AF1F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D250E"/>
    <w:multiLevelType w:val="hybridMultilevel"/>
    <w:tmpl w:val="6E24C314"/>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256E"/>
    <w:multiLevelType w:val="hybridMultilevel"/>
    <w:tmpl w:val="4E30DC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D04D6"/>
    <w:multiLevelType w:val="hybridMultilevel"/>
    <w:tmpl w:val="7CAE9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366B8"/>
    <w:multiLevelType w:val="hybridMultilevel"/>
    <w:tmpl w:val="A5DA4D72"/>
    <w:lvl w:ilvl="0" w:tplc="D8C21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22D4E82"/>
    <w:multiLevelType w:val="hybridMultilevel"/>
    <w:tmpl w:val="09CE7A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F7000"/>
    <w:multiLevelType w:val="hybridMultilevel"/>
    <w:tmpl w:val="DE36643C"/>
    <w:lvl w:ilvl="0" w:tplc="D8B893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56EC6"/>
    <w:multiLevelType w:val="hybridMultilevel"/>
    <w:tmpl w:val="DF3C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05FE5"/>
    <w:multiLevelType w:val="multilevel"/>
    <w:tmpl w:val="2022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1A4A75"/>
    <w:multiLevelType w:val="hybridMultilevel"/>
    <w:tmpl w:val="8A2E8E98"/>
    <w:lvl w:ilvl="0" w:tplc="023AE8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num>
  <w:num w:numId="4">
    <w:abstractNumId w:val="8"/>
  </w:num>
  <w:num w:numId="5">
    <w:abstractNumId w:val="22"/>
  </w:num>
  <w:num w:numId="6">
    <w:abstractNumId w:val="21"/>
  </w:num>
  <w:num w:numId="7">
    <w:abstractNumId w:val="27"/>
  </w:num>
  <w:num w:numId="8">
    <w:abstractNumId w:val="23"/>
  </w:num>
  <w:num w:numId="9">
    <w:abstractNumId w:val="25"/>
  </w:num>
  <w:num w:numId="10">
    <w:abstractNumId w:val="16"/>
  </w:num>
  <w:num w:numId="11">
    <w:abstractNumId w:val="7"/>
  </w:num>
  <w:num w:numId="12">
    <w:abstractNumId w:val="11"/>
  </w:num>
  <w:num w:numId="13">
    <w:abstractNumId w:val="3"/>
  </w:num>
  <w:num w:numId="14">
    <w:abstractNumId w:val="20"/>
  </w:num>
  <w:num w:numId="15">
    <w:abstractNumId w:val="24"/>
  </w:num>
  <w:num w:numId="16">
    <w:abstractNumId w:val="5"/>
  </w:num>
  <w:num w:numId="17">
    <w:abstractNumId w:val="2"/>
  </w:num>
  <w:num w:numId="18">
    <w:abstractNumId w:val="26"/>
  </w:num>
  <w:num w:numId="19">
    <w:abstractNumId w:val="12"/>
  </w:num>
  <w:num w:numId="20">
    <w:abstractNumId w:val="15"/>
  </w:num>
  <w:num w:numId="21">
    <w:abstractNumId w:val="1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num>
  <w:num w:numId="26">
    <w:abstractNumId w:val="1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16F"/>
    <w:rsid w:val="00003F69"/>
    <w:rsid w:val="000131E7"/>
    <w:rsid w:val="00015784"/>
    <w:rsid w:val="00024E7A"/>
    <w:rsid w:val="00047228"/>
    <w:rsid w:val="000925EA"/>
    <w:rsid w:val="000B6958"/>
    <w:rsid w:val="000D1EC7"/>
    <w:rsid w:val="000D5EF1"/>
    <w:rsid w:val="000E7133"/>
    <w:rsid w:val="000F5131"/>
    <w:rsid w:val="00106BAD"/>
    <w:rsid w:val="0015285E"/>
    <w:rsid w:val="001679EC"/>
    <w:rsid w:val="001810F0"/>
    <w:rsid w:val="001932B2"/>
    <w:rsid w:val="001A3E4E"/>
    <w:rsid w:val="001A5131"/>
    <w:rsid w:val="001D0366"/>
    <w:rsid w:val="001E2BBA"/>
    <w:rsid w:val="002102BE"/>
    <w:rsid w:val="00216286"/>
    <w:rsid w:val="00246060"/>
    <w:rsid w:val="00262256"/>
    <w:rsid w:val="00263ED1"/>
    <w:rsid w:val="00265CA6"/>
    <w:rsid w:val="002B179B"/>
    <w:rsid w:val="002B2282"/>
    <w:rsid w:val="002C1C46"/>
    <w:rsid w:val="003044DF"/>
    <w:rsid w:val="00322BFF"/>
    <w:rsid w:val="00352A7A"/>
    <w:rsid w:val="00366414"/>
    <w:rsid w:val="00366DA6"/>
    <w:rsid w:val="003904D4"/>
    <w:rsid w:val="003950E9"/>
    <w:rsid w:val="003B7A81"/>
    <w:rsid w:val="003F564F"/>
    <w:rsid w:val="00426401"/>
    <w:rsid w:val="00427421"/>
    <w:rsid w:val="004314FC"/>
    <w:rsid w:val="00446D71"/>
    <w:rsid w:val="00471562"/>
    <w:rsid w:val="00484B83"/>
    <w:rsid w:val="004A47AE"/>
    <w:rsid w:val="004E3F5C"/>
    <w:rsid w:val="004E621D"/>
    <w:rsid w:val="00506A59"/>
    <w:rsid w:val="0052121D"/>
    <w:rsid w:val="00530E90"/>
    <w:rsid w:val="00550FDE"/>
    <w:rsid w:val="005661A8"/>
    <w:rsid w:val="005D41B4"/>
    <w:rsid w:val="005E11EF"/>
    <w:rsid w:val="00637757"/>
    <w:rsid w:val="0065219F"/>
    <w:rsid w:val="00657ED6"/>
    <w:rsid w:val="00672441"/>
    <w:rsid w:val="0067540B"/>
    <w:rsid w:val="00690AFF"/>
    <w:rsid w:val="00693D76"/>
    <w:rsid w:val="006C33A6"/>
    <w:rsid w:val="00717BAC"/>
    <w:rsid w:val="007268C5"/>
    <w:rsid w:val="00734BB8"/>
    <w:rsid w:val="00761F54"/>
    <w:rsid w:val="00787432"/>
    <w:rsid w:val="0079742C"/>
    <w:rsid w:val="007D58BC"/>
    <w:rsid w:val="00803871"/>
    <w:rsid w:val="00804788"/>
    <w:rsid w:val="008168DD"/>
    <w:rsid w:val="00817809"/>
    <w:rsid w:val="00821555"/>
    <w:rsid w:val="00837AFC"/>
    <w:rsid w:val="0084116F"/>
    <w:rsid w:val="008450A2"/>
    <w:rsid w:val="00850978"/>
    <w:rsid w:val="00866AE7"/>
    <w:rsid w:val="00891D4B"/>
    <w:rsid w:val="00895159"/>
    <w:rsid w:val="008A2498"/>
    <w:rsid w:val="008D5385"/>
    <w:rsid w:val="008E4D11"/>
    <w:rsid w:val="008F73D6"/>
    <w:rsid w:val="00917F75"/>
    <w:rsid w:val="00941D81"/>
    <w:rsid w:val="009452B5"/>
    <w:rsid w:val="00952B71"/>
    <w:rsid w:val="009646B0"/>
    <w:rsid w:val="00972CE1"/>
    <w:rsid w:val="00987262"/>
    <w:rsid w:val="009A4EF1"/>
    <w:rsid w:val="009C5140"/>
    <w:rsid w:val="009D370A"/>
    <w:rsid w:val="009F5503"/>
    <w:rsid w:val="00A119D1"/>
    <w:rsid w:val="00A23631"/>
    <w:rsid w:val="00A338AD"/>
    <w:rsid w:val="00A37928"/>
    <w:rsid w:val="00A52E06"/>
    <w:rsid w:val="00A874A1"/>
    <w:rsid w:val="00AD766C"/>
    <w:rsid w:val="00AE41BF"/>
    <w:rsid w:val="00AF63A0"/>
    <w:rsid w:val="00B00BD6"/>
    <w:rsid w:val="00B4188D"/>
    <w:rsid w:val="00B50CCA"/>
    <w:rsid w:val="00B6326D"/>
    <w:rsid w:val="00B82543"/>
    <w:rsid w:val="00C060FA"/>
    <w:rsid w:val="00C2738D"/>
    <w:rsid w:val="00C31207"/>
    <w:rsid w:val="00C406D4"/>
    <w:rsid w:val="00C722B8"/>
    <w:rsid w:val="00C762D4"/>
    <w:rsid w:val="00CC7E19"/>
    <w:rsid w:val="00D00746"/>
    <w:rsid w:val="00D10E03"/>
    <w:rsid w:val="00D57E5A"/>
    <w:rsid w:val="00D8294B"/>
    <w:rsid w:val="00D903BC"/>
    <w:rsid w:val="00DA1941"/>
    <w:rsid w:val="00DA4D9A"/>
    <w:rsid w:val="00DB70FD"/>
    <w:rsid w:val="00DC39EF"/>
    <w:rsid w:val="00E03535"/>
    <w:rsid w:val="00E17B6F"/>
    <w:rsid w:val="00E66A31"/>
    <w:rsid w:val="00E706C6"/>
    <w:rsid w:val="00E83E8B"/>
    <w:rsid w:val="00E842B3"/>
    <w:rsid w:val="00EC5DEC"/>
    <w:rsid w:val="00F07C45"/>
    <w:rsid w:val="00F212B5"/>
    <w:rsid w:val="00F21797"/>
    <w:rsid w:val="00F2600F"/>
    <w:rsid w:val="00F826F5"/>
    <w:rsid w:val="00F909E2"/>
    <w:rsid w:val="00F96647"/>
    <w:rsid w:val="00FB13DD"/>
    <w:rsid w:val="00FB4DD8"/>
    <w:rsid w:val="00FC304A"/>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4E39C"/>
  <w15:docId w15:val="{1ACD164A-D6A8-4F34-936A-312B5919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D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33042">
      <w:bodyDiv w:val="1"/>
      <w:marLeft w:val="0"/>
      <w:marRight w:val="0"/>
      <w:marTop w:val="0"/>
      <w:marBottom w:val="0"/>
      <w:divBdr>
        <w:top w:val="none" w:sz="0" w:space="0" w:color="auto"/>
        <w:left w:val="none" w:sz="0" w:space="0" w:color="auto"/>
        <w:bottom w:val="none" w:sz="0" w:space="0" w:color="auto"/>
        <w:right w:val="none" w:sz="0" w:space="0" w:color="auto"/>
      </w:divBdr>
    </w:div>
    <w:div w:id="937100572">
      <w:bodyDiv w:val="1"/>
      <w:marLeft w:val="0"/>
      <w:marRight w:val="0"/>
      <w:marTop w:val="0"/>
      <w:marBottom w:val="0"/>
      <w:divBdr>
        <w:top w:val="none" w:sz="0" w:space="0" w:color="auto"/>
        <w:left w:val="none" w:sz="0" w:space="0" w:color="auto"/>
        <w:bottom w:val="none" w:sz="0" w:space="0" w:color="auto"/>
        <w:right w:val="none" w:sz="0" w:space="0" w:color="auto"/>
      </w:divBdr>
    </w:div>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3680232">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 w:id="2080521296">
      <w:bodyDiv w:val="1"/>
      <w:marLeft w:val="0"/>
      <w:marRight w:val="0"/>
      <w:marTop w:val="0"/>
      <w:marBottom w:val="0"/>
      <w:divBdr>
        <w:top w:val="none" w:sz="0" w:space="0" w:color="auto"/>
        <w:left w:val="none" w:sz="0" w:space="0" w:color="auto"/>
        <w:bottom w:val="none" w:sz="0" w:space="0" w:color="auto"/>
        <w:right w:val="none" w:sz="0" w:space="0" w:color="auto"/>
      </w:divBdr>
      <w:divsChild>
        <w:div w:id="1579555181">
          <w:marLeft w:val="0"/>
          <w:marRight w:val="0"/>
          <w:marTop w:val="240"/>
          <w:marBottom w:val="240"/>
          <w:divBdr>
            <w:top w:val="single" w:sz="6" w:space="0" w:color="E8E8E8"/>
            <w:left w:val="single" w:sz="6" w:space="0" w:color="E8E8E8"/>
            <w:bottom w:val="single" w:sz="6" w:space="0" w:color="E8E8E8"/>
            <w:right w:val="single" w:sz="6" w:space="0" w:color="E8E8E8"/>
          </w:divBdr>
          <w:divsChild>
            <w:div w:id="1594246685">
              <w:marLeft w:val="0"/>
              <w:marRight w:val="0"/>
              <w:marTop w:val="0"/>
              <w:marBottom w:val="0"/>
              <w:divBdr>
                <w:top w:val="none" w:sz="0" w:space="0" w:color="auto"/>
                <w:left w:val="none" w:sz="0" w:space="0" w:color="auto"/>
                <w:bottom w:val="none" w:sz="0" w:space="0" w:color="auto"/>
                <w:right w:val="none" w:sz="0" w:space="0" w:color="auto"/>
              </w:divBdr>
              <w:divsChild>
                <w:div w:id="1481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4130">
          <w:marLeft w:val="0"/>
          <w:marRight w:val="0"/>
          <w:marTop w:val="240"/>
          <w:marBottom w:val="240"/>
          <w:divBdr>
            <w:top w:val="single" w:sz="6" w:space="0" w:color="E8E8E8"/>
            <w:left w:val="single" w:sz="6" w:space="0" w:color="E8E8E8"/>
            <w:bottom w:val="single" w:sz="6" w:space="0" w:color="E8E8E8"/>
            <w:right w:val="single" w:sz="6" w:space="0" w:color="E8E8E8"/>
          </w:divBdr>
          <w:divsChild>
            <w:div w:id="2083522041">
              <w:marLeft w:val="0"/>
              <w:marRight w:val="0"/>
              <w:marTop w:val="0"/>
              <w:marBottom w:val="0"/>
              <w:divBdr>
                <w:top w:val="none" w:sz="0" w:space="0" w:color="auto"/>
                <w:left w:val="none" w:sz="0" w:space="0" w:color="auto"/>
                <w:bottom w:val="none" w:sz="0" w:space="0" w:color="auto"/>
                <w:right w:val="none" w:sz="0" w:space="0" w:color="auto"/>
              </w:divBdr>
            </w:div>
            <w:div w:id="34932683">
              <w:marLeft w:val="0"/>
              <w:marRight w:val="0"/>
              <w:marTop w:val="0"/>
              <w:marBottom w:val="0"/>
              <w:divBdr>
                <w:top w:val="none" w:sz="0" w:space="0" w:color="auto"/>
                <w:left w:val="none" w:sz="0" w:space="0" w:color="auto"/>
                <w:bottom w:val="none" w:sz="0" w:space="0" w:color="auto"/>
                <w:right w:val="none" w:sz="0" w:space="0" w:color="auto"/>
              </w:divBdr>
              <w:divsChild>
                <w:div w:id="8073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vanderbil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AB442BFC862D40F3868CA8DF91220A7C"/>
        <w:category>
          <w:name w:val="General"/>
          <w:gallery w:val="placeholder"/>
        </w:category>
        <w:types>
          <w:type w:val="bbPlcHdr"/>
        </w:types>
        <w:behaviors>
          <w:behavior w:val="content"/>
        </w:behaviors>
        <w:guid w:val="{25D9A45A-0FB3-4F5F-98A7-3D5E236B4AD0}"/>
      </w:docPartPr>
      <w:docPartBody>
        <w:p w:rsidR="00000000" w:rsidRDefault="00C42D01" w:rsidP="00C42D01">
          <w:pPr>
            <w:pStyle w:val="AB442BFC862D40F3868CA8DF91220A7C"/>
          </w:pPr>
          <w:r w:rsidRPr="000B0719">
            <w:rPr>
              <w:rStyle w:val="PlaceholderText"/>
            </w:rPr>
            <w:t>Click here to enter text.</w:t>
          </w:r>
        </w:p>
      </w:docPartBody>
    </w:docPart>
    <w:docPart>
      <w:docPartPr>
        <w:name w:val="39724EC6852248A887E3152DCC4A3D21"/>
        <w:category>
          <w:name w:val="General"/>
          <w:gallery w:val="placeholder"/>
        </w:category>
        <w:types>
          <w:type w:val="bbPlcHdr"/>
        </w:types>
        <w:behaviors>
          <w:behavior w:val="content"/>
        </w:behaviors>
        <w:guid w:val="{046C0030-0D45-47C9-85D3-FDF2E2A078CB}"/>
      </w:docPartPr>
      <w:docPartBody>
        <w:p w:rsidR="00000000" w:rsidRDefault="00C42D01" w:rsidP="00C42D01">
          <w:pPr>
            <w:pStyle w:val="39724EC6852248A887E3152DCC4A3D21"/>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2D49"/>
    <w:rsid w:val="00015D93"/>
    <w:rsid w:val="000528BF"/>
    <w:rsid w:val="000F542F"/>
    <w:rsid w:val="000F69A7"/>
    <w:rsid w:val="000F7D91"/>
    <w:rsid w:val="001B16DE"/>
    <w:rsid w:val="001B5EBF"/>
    <w:rsid w:val="00260C72"/>
    <w:rsid w:val="002A22FD"/>
    <w:rsid w:val="003847B2"/>
    <w:rsid w:val="0042153F"/>
    <w:rsid w:val="004D0EFF"/>
    <w:rsid w:val="004F1CE5"/>
    <w:rsid w:val="005938EF"/>
    <w:rsid w:val="005A70F7"/>
    <w:rsid w:val="005C71DD"/>
    <w:rsid w:val="006606EC"/>
    <w:rsid w:val="00664E38"/>
    <w:rsid w:val="00696754"/>
    <w:rsid w:val="006E0705"/>
    <w:rsid w:val="00701618"/>
    <w:rsid w:val="007211E0"/>
    <w:rsid w:val="00792D49"/>
    <w:rsid w:val="008A650D"/>
    <w:rsid w:val="00966BD6"/>
    <w:rsid w:val="009860FE"/>
    <w:rsid w:val="009C3C56"/>
    <w:rsid w:val="00A65319"/>
    <w:rsid w:val="00AE3DEE"/>
    <w:rsid w:val="00B010C8"/>
    <w:rsid w:val="00B81870"/>
    <w:rsid w:val="00BB41EF"/>
    <w:rsid w:val="00BE53EC"/>
    <w:rsid w:val="00C42D01"/>
    <w:rsid w:val="00C445ED"/>
    <w:rsid w:val="00CA32D6"/>
    <w:rsid w:val="00CA4FC4"/>
    <w:rsid w:val="00CE5088"/>
    <w:rsid w:val="00D64AAD"/>
    <w:rsid w:val="00D7087C"/>
    <w:rsid w:val="00DF3CCD"/>
    <w:rsid w:val="00E44D33"/>
    <w:rsid w:val="00EC68B5"/>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D01"/>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B442BFC862D40F3868CA8DF91220A7C">
    <w:name w:val="AB442BFC862D40F3868CA8DF91220A7C"/>
    <w:rsid w:val="00C42D01"/>
    <w:pPr>
      <w:spacing w:after="160" w:line="259" w:lineRule="auto"/>
    </w:pPr>
  </w:style>
  <w:style w:type="paragraph" w:customStyle="1" w:styleId="39724EC6852248A887E3152DCC4A3D21">
    <w:name w:val="39724EC6852248A887E3152DCC4A3D21"/>
    <w:rsid w:val="00C42D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BE55-73DA-4B45-B98F-DCB4E422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caramel.ibeawuchi@gmail.com</cp:lastModifiedBy>
  <cp:revision>4</cp:revision>
  <cp:lastPrinted>2015-01-08T13:44:00Z</cp:lastPrinted>
  <dcterms:created xsi:type="dcterms:W3CDTF">2017-10-04T19:32:00Z</dcterms:created>
  <dcterms:modified xsi:type="dcterms:W3CDTF">2018-01-26T17:25:00Z</dcterms:modified>
</cp:coreProperties>
</file>